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E7" w:rsidRPr="00636721" w:rsidRDefault="00DB52E7" w:rsidP="002A7A5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 xml:space="preserve"> </w:t>
      </w:r>
      <w:r w:rsidRPr="00636721">
        <w:rPr>
          <w:rFonts w:ascii="Times New Roman" w:hAnsi="Times New Roman"/>
          <w:sz w:val="24"/>
          <w:szCs w:val="24"/>
        </w:rPr>
        <w:t xml:space="preserve">Приложение № </w:t>
      </w:r>
      <w:r w:rsidR="005475EE">
        <w:rPr>
          <w:rFonts w:ascii="Times New Roman" w:hAnsi="Times New Roman"/>
          <w:sz w:val="24"/>
          <w:szCs w:val="24"/>
        </w:rPr>
        <w:t>2</w:t>
      </w:r>
    </w:p>
    <w:p w:rsidR="00DB52E7" w:rsidRDefault="00DB52E7" w:rsidP="002A7A5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36721">
        <w:rPr>
          <w:rFonts w:ascii="Times New Roman" w:hAnsi="Times New Roman"/>
          <w:sz w:val="24"/>
          <w:szCs w:val="24"/>
        </w:rPr>
        <w:t>к приказу №</w:t>
      </w:r>
      <w:r w:rsidR="005475EE">
        <w:rPr>
          <w:rFonts w:ascii="Times New Roman" w:hAnsi="Times New Roman"/>
          <w:sz w:val="24"/>
          <w:szCs w:val="24"/>
        </w:rPr>
        <w:t xml:space="preserve"> 126 </w:t>
      </w:r>
      <w:r w:rsidRPr="00636721">
        <w:rPr>
          <w:rFonts w:ascii="Times New Roman" w:hAnsi="Times New Roman"/>
          <w:sz w:val="24"/>
          <w:szCs w:val="24"/>
        </w:rPr>
        <w:t xml:space="preserve"> от</w:t>
      </w:r>
      <w:r w:rsidR="005475EE">
        <w:rPr>
          <w:rFonts w:ascii="Times New Roman" w:hAnsi="Times New Roman"/>
          <w:sz w:val="24"/>
          <w:szCs w:val="24"/>
        </w:rPr>
        <w:t xml:space="preserve"> 23.12.2013 г. </w:t>
      </w:r>
    </w:p>
    <w:p w:rsidR="00DB52E7" w:rsidRPr="00636721" w:rsidRDefault="004B6D1A" w:rsidP="002A7A5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ред.приказа</w:t>
      </w:r>
      <w:proofErr w:type="spellEnd"/>
      <w:r>
        <w:rPr>
          <w:rFonts w:ascii="Times New Roman" w:hAnsi="Times New Roman"/>
          <w:sz w:val="24"/>
          <w:szCs w:val="24"/>
        </w:rPr>
        <w:t xml:space="preserve"> № 34 от 24.02.2015 г.)</w:t>
      </w:r>
    </w:p>
    <w:p w:rsidR="00DB52E7" w:rsidRPr="002A7A53" w:rsidRDefault="00DB52E7" w:rsidP="002A7A53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DB52E7" w:rsidRPr="002A7A53" w:rsidRDefault="00DB52E7" w:rsidP="002A7A53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rStyle w:val="10pt"/>
          <w:b/>
          <w:sz w:val="24"/>
          <w:szCs w:val="24"/>
        </w:rPr>
      </w:pPr>
      <w:r w:rsidRPr="002A7A53">
        <w:rPr>
          <w:rStyle w:val="10pt"/>
          <w:b/>
          <w:sz w:val="24"/>
          <w:szCs w:val="24"/>
        </w:rPr>
        <w:t>Положение</w:t>
      </w:r>
    </w:p>
    <w:p w:rsidR="00DB52E7" w:rsidRDefault="00DB52E7" w:rsidP="002A7A53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rStyle w:val="10pt"/>
          <w:b/>
          <w:sz w:val="24"/>
          <w:szCs w:val="24"/>
        </w:rPr>
      </w:pPr>
      <w:r>
        <w:rPr>
          <w:rStyle w:val="10pt"/>
          <w:b/>
          <w:sz w:val="24"/>
          <w:szCs w:val="24"/>
        </w:rPr>
        <w:t>об о</w:t>
      </w:r>
      <w:r w:rsidR="000E4394">
        <w:rPr>
          <w:rStyle w:val="10pt"/>
          <w:b/>
          <w:sz w:val="24"/>
          <w:szCs w:val="24"/>
        </w:rPr>
        <w:t>рганизации образовательной деятельности по программам профессионального обучения и общеразвивающим программам</w:t>
      </w:r>
      <w:r>
        <w:rPr>
          <w:rStyle w:val="10pt"/>
          <w:b/>
          <w:sz w:val="24"/>
          <w:szCs w:val="24"/>
        </w:rPr>
        <w:t xml:space="preserve"> </w:t>
      </w:r>
      <w:bookmarkEnd w:id="0"/>
    </w:p>
    <w:p w:rsidR="00DB52E7" w:rsidRPr="002A7A53" w:rsidRDefault="00DB52E7" w:rsidP="002A7A53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DB52E7" w:rsidRPr="002A7A53" w:rsidRDefault="00DB52E7" w:rsidP="002A7A53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2A7A53">
        <w:rPr>
          <w:b/>
          <w:sz w:val="24"/>
          <w:szCs w:val="24"/>
        </w:rPr>
        <w:t>Общие положения</w:t>
      </w:r>
    </w:p>
    <w:p w:rsidR="007417DD" w:rsidRPr="002A7A53" w:rsidRDefault="007417DD" w:rsidP="007417DD">
      <w:pPr>
        <w:pStyle w:val="11"/>
        <w:shd w:val="clear" w:color="auto" w:fill="auto"/>
        <w:spacing w:before="0" w:after="0" w:line="240" w:lineRule="auto"/>
        <w:ind w:right="20" w:firstLine="851"/>
      </w:pPr>
      <w:r>
        <w:t xml:space="preserve">1.1. </w:t>
      </w:r>
      <w:proofErr w:type="gramStart"/>
      <w:r w:rsidR="00DB52E7" w:rsidRPr="002A7A53">
        <w:t>Настоящее Положение о</w:t>
      </w:r>
      <w:r w:rsidR="000E4394">
        <w:t xml:space="preserve">б организации образовательной деятельности по программам профессионального обучения и общеразвивающим программам </w:t>
      </w:r>
      <w:r w:rsidR="00DB52E7" w:rsidRPr="002A7A53">
        <w:t>разработано в соответствии с  Федеральным законом от 29 декабря 2012г. №273-ФЗ «Об образовании в Российской Федерации», Гражданским кодексом Российской Федерации, постановлением Правительства РФ от 15 августа 2013г. №706 «Об утверждении Правил оказания платных образовательных услуг»,  законодательством Российской Федерации и Тюменской области</w:t>
      </w:r>
      <w:r>
        <w:t>, Уставом</w:t>
      </w:r>
      <w:r w:rsidRPr="002A7A53">
        <w:t xml:space="preserve">  государственно</w:t>
      </w:r>
      <w:r>
        <w:t xml:space="preserve">го </w:t>
      </w:r>
      <w:r w:rsidRPr="002A7A53">
        <w:t>автономно</w:t>
      </w:r>
      <w:r>
        <w:t>го</w:t>
      </w:r>
      <w:r w:rsidRPr="002A7A53">
        <w:t xml:space="preserve"> </w:t>
      </w:r>
      <w:r w:rsidR="002879AC">
        <w:t xml:space="preserve">профессиональное </w:t>
      </w:r>
      <w:r w:rsidRPr="002A7A53">
        <w:t xml:space="preserve"> образовательно</w:t>
      </w:r>
      <w:r>
        <w:t>го</w:t>
      </w:r>
      <w:r w:rsidRPr="002A7A53">
        <w:t xml:space="preserve"> учреждения</w:t>
      </w:r>
      <w:proofErr w:type="gramEnd"/>
      <w:r w:rsidRPr="002A7A53">
        <w:t xml:space="preserve"> Тюменской области «Западно-Сибирский государственный колледж» (далее – коллед</w:t>
      </w:r>
      <w:r>
        <w:t>ж, образовательная организация), Положением об оказании платных образовательных услугах, утвержденных приказом  колледжа.</w:t>
      </w:r>
    </w:p>
    <w:p w:rsidR="007417DD" w:rsidRDefault="000E4394" w:rsidP="007417DD">
      <w:pPr>
        <w:pStyle w:val="11"/>
        <w:shd w:val="clear" w:color="auto" w:fill="auto"/>
        <w:spacing w:before="0" w:after="0" w:line="240" w:lineRule="auto"/>
        <w:ind w:right="20" w:firstLine="851"/>
      </w:pPr>
      <w:r>
        <w:t xml:space="preserve">1.2. </w:t>
      </w:r>
      <w:r w:rsidR="00DB52E7" w:rsidRPr="002A7A53">
        <w:t xml:space="preserve">Настоящее  Положение определяет порядок </w:t>
      </w:r>
      <w:r>
        <w:t xml:space="preserve"> осуществления образовательной деятельности по образовательным программам, </w:t>
      </w:r>
      <w:proofErr w:type="gramStart"/>
      <w:r>
        <w:t>относящихся</w:t>
      </w:r>
      <w:proofErr w:type="gramEnd"/>
      <w:r>
        <w:t xml:space="preserve"> к дополнительной  образовательной деятельности (услугам)</w:t>
      </w:r>
      <w:r w:rsidR="007417DD">
        <w:t>: основным программам профессионального обучения и дополнительным общеразвивающим программам.</w:t>
      </w:r>
    </w:p>
    <w:p w:rsidR="000E4394" w:rsidRDefault="000E4394" w:rsidP="007417DD">
      <w:pPr>
        <w:pStyle w:val="11"/>
        <w:shd w:val="clear" w:color="auto" w:fill="auto"/>
        <w:spacing w:before="0" w:after="0" w:line="240" w:lineRule="auto"/>
        <w:ind w:right="20" w:firstLine="851"/>
      </w:pPr>
      <w:bookmarkStart w:id="1" w:name="sub_108167"/>
    </w:p>
    <w:p w:rsidR="00DB52E7" w:rsidRPr="007417DD" w:rsidRDefault="007417DD" w:rsidP="007417DD">
      <w:pPr>
        <w:pStyle w:val="11"/>
        <w:shd w:val="clear" w:color="auto" w:fill="auto"/>
        <w:spacing w:before="0" w:after="0" w:line="240" w:lineRule="auto"/>
        <w:ind w:right="20" w:firstLine="851"/>
        <w:jc w:val="center"/>
        <w:rPr>
          <w:b/>
        </w:rPr>
      </w:pPr>
      <w:r w:rsidRPr="007417DD">
        <w:rPr>
          <w:b/>
        </w:rPr>
        <w:t xml:space="preserve">2. </w:t>
      </w:r>
      <w:r w:rsidR="00DB52E7" w:rsidRPr="007417DD">
        <w:rPr>
          <w:b/>
        </w:rPr>
        <w:t xml:space="preserve"> Порядок </w:t>
      </w:r>
      <w:r w:rsidR="00B43510">
        <w:rPr>
          <w:b/>
        </w:rPr>
        <w:t xml:space="preserve">осуществления  образовательной деятельности </w:t>
      </w:r>
      <w:r w:rsidR="00DB52E7" w:rsidRPr="007417DD">
        <w:rPr>
          <w:b/>
        </w:rPr>
        <w:t xml:space="preserve"> по освоению </w:t>
      </w:r>
      <w:r>
        <w:rPr>
          <w:b/>
        </w:rPr>
        <w:t xml:space="preserve">основных </w:t>
      </w:r>
      <w:r w:rsidR="00DB52E7" w:rsidRPr="007417DD">
        <w:rPr>
          <w:b/>
        </w:rPr>
        <w:t>прог</w:t>
      </w:r>
      <w:r>
        <w:rPr>
          <w:b/>
        </w:rPr>
        <w:t>рамм профессионального обучения</w:t>
      </w:r>
    </w:p>
    <w:p w:rsidR="00DB52E7" w:rsidRPr="00757F78" w:rsidRDefault="007417DD" w:rsidP="004971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52E7" w:rsidRPr="00757F78">
        <w:rPr>
          <w:rFonts w:ascii="Times New Roman" w:hAnsi="Times New Roman"/>
          <w:sz w:val="24"/>
          <w:szCs w:val="24"/>
        </w:rPr>
        <w:t>.1.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DB52E7" w:rsidRDefault="00DB52E7" w:rsidP="004971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7F78">
        <w:rPr>
          <w:rFonts w:ascii="Times New Roman" w:hAnsi="Times New Roman"/>
          <w:sz w:val="24"/>
          <w:szCs w:val="24"/>
        </w:rPr>
        <w:t>Профессиональное обучение реализуется  в соответствии с перечнем профессий, должностей служащих с указанием присваиваемой по соответствующим профессиям рабочих, должностям служащих квалификации, утверждаемым Министерством образования и науки РФ.</w:t>
      </w:r>
    </w:p>
    <w:p w:rsidR="00DB52E7" w:rsidRPr="009A6D02" w:rsidRDefault="00DB52E7" w:rsidP="009A6D02">
      <w:pPr>
        <w:pStyle w:val="2"/>
        <w:widowControl w:val="0"/>
        <w:shd w:val="clear" w:color="auto" w:fill="auto"/>
        <w:tabs>
          <w:tab w:val="left" w:pos="1268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Профессиональное обучение осуществляется в соответствии с </w:t>
      </w:r>
      <w:hyperlink r:id="rId9" w:history="1">
        <w:r w:rsidRPr="004F2D60">
          <w:rPr>
            <w:sz w:val="24"/>
            <w:szCs w:val="24"/>
          </w:rPr>
          <w:t>Федеральным законом от 29 декабря 2012 г. N 273-ФЗ</w:t>
        </w:r>
        <w:r>
          <w:rPr>
            <w:sz w:val="24"/>
            <w:szCs w:val="24"/>
          </w:rPr>
          <w:t xml:space="preserve"> «</w:t>
        </w:r>
        <w:r w:rsidRPr="004F2D60">
          <w:rPr>
            <w:sz w:val="24"/>
            <w:szCs w:val="24"/>
          </w:rPr>
          <w:t>Об образовании в Российской Федерации</w:t>
        </w:r>
      </w:hyperlink>
      <w:r>
        <w:rPr>
          <w:sz w:val="24"/>
          <w:szCs w:val="24"/>
        </w:rPr>
        <w:t>»</w:t>
      </w:r>
      <w:r w:rsidRPr="004F2D6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F2D60">
        <w:rPr>
          <w:sz w:val="24"/>
          <w:szCs w:val="24"/>
        </w:rPr>
        <w:t>приказом Министерства образования и науки РФ от 18 апреля 2013 г. №292 «Об утверждении Порядка организации и осуществления образовательной деятельности по программам профессионального обучения» (с изменениями и  дополнениями от 21.08.2013 г.)</w:t>
      </w:r>
      <w:r>
        <w:rPr>
          <w:sz w:val="24"/>
          <w:szCs w:val="24"/>
        </w:rPr>
        <w:t>.</w:t>
      </w:r>
      <w:proofErr w:type="gramEnd"/>
    </w:p>
    <w:p w:rsidR="00DB52E7" w:rsidRDefault="00DB52E7" w:rsidP="008F5A3B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757F78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Требования к лицам, допускаемым для освоения образовательной программы профессионального обучения:</w:t>
      </w:r>
    </w:p>
    <w:p w:rsidR="00DB52E7" w:rsidRPr="00757F78" w:rsidRDefault="00DB52E7" w:rsidP="008F5A3B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57F78">
        <w:rPr>
          <w:rFonts w:ascii="Times New Roman" w:hAnsi="Times New Roman"/>
          <w:sz w:val="24"/>
          <w:szCs w:val="24"/>
        </w:rPr>
        <w:t xml:space="preserve"> К  профессиональному  </w:t>
      </w:r>
      <w:proofErr w:type="gramStart"/>
      <w:r w:rsidRPr="00757F78">
        <w:rPr>
          <w:rFonts w:ascii="Times New Roman" w:hAnsi="Times New Roman"/>
          <w:sz w:val="24"/>
          <w:szCs w:val="24"/>
        </w:rPr>
        <w:t>обучению  по программам</w:t>
      </w:r>
      <w:proofErr w:type="gramEnd"/>
      <w:r w:rsidRPr="00757F78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 и должностям служащих допускаются  лица, ранее не имевших профессии рабочего или должности служащего.</w:t>
      </w:r>
    </w:p>
    <w:p w:rsidR="00DB52E7" w:rsidRPr="00757F78" w:rsidRDefault="00DB52E7" w:rsidP="00EE15BE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57F78">
        <w:rPr>
          <w:rFonts w:ascii="Times New Roman" w:hAnsi="Times New Roman"/>
          <w:sz w:val="24"/>
          <w:szCs w:val="24"/>
        </w:rPr>
        <w:t xml:space="preserve">К профессиональному  </w:t>
      </w:r>
      <w:proofErr w:type="gramStart"/>
      <w:r w:rsidRPr="00757F78">
        <w:rPr>
          <w:rFonts w:ascii="Times New Roman" w:hAnsi="Times New Roman"/>
          <w:sz w:val="24"/>
          <w:szCs w:val="24"/>
        </w:rPr>
        <w:t>обучению по программам</w:t>
      </w:r>
      <w:proofErr w:type="gramEnd"/>
      <w:r w:rsidRPr="00757F78">
        <w:rPr>
          <w:rFonts w:ascii="Times New Roman" w:hAnsi="Times New Roman"/>
          <w:sz w:val="24"/>
          <w:szCs w:val="24"/>
        </w:rPr>
        <w:t xml:space="preserve"> переподготовки рабочих и служащих допускаются  лица,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DB52E7" w:rsidRPr="00DD401A" w:rsidRDefault="00DB52E7" w:rsidP="00EE15BE">
      <w:pPr>
        <w:pStyle w:val="2"/>
        <w:widowControl w:val="0"/>
        <w:shd w:val="clear" w:color="auto" w:fill="auto"/>
        <w:tabs>
          <w:tab w:val="left" w:pos="9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D401A">
        <w:rPr>
          <w:sz w:val="24"/>
          <w:szCs w:val="24"/>
        </w:rPr>
        <w:t xml:space="preserve">3) К профессиональному </w:t>
      </w:r>
      <w:proofErr w:type="gramStart"/>
      <w:r w:rsidRPr="00DD401A">
        <w:rPr>
          <w:sz w:val="24"/>
          <w:szCs w:val="24"/>
        </w:rPr>
        <w:t>обучению по программам</w:t>
      </w:r>
      <w:proofErr w:type="gramEnd"/>
      <w:r w:rsidRPr="00DD401A">
        <w:rPr>
          <w:sz w:val="24"/>
          <w:szCs w:val="24"/>
        </w:rPr>
        <w:t xml:space="preserve"> повышения квалификации рабочих и служащих допускаются лица,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 </w:t>
      </w:r>
    </w:p>
    <w:p w:rsidR="00DB52E7" w:rsidRPr="00DD401A" w:rsidRDefault="00DB52E7" w:rsidP="00EE15BE">
      <w:pPr>
        <w:pStyle w:val="2"/>
        <w:widowControl w:val="0"/>
        <w:shd w:val="clear" w:color="auto" w:fill="auto"/>
        <w:tabs>
          <w:tab w:val="left" w:pos="9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D401A">
        <w:rPr>
          <w:sz w:val="24"/>
          <w:szCs w:val="24"/>
        </w:rPr>
        <w:lastRenderedPageBreak/>
        <w:t xml:space="preserve">4) Лица в возрасте до восемнадцати лет допускаются к освоению основных программ профессионального </w:t>
      </w:r>
      <w:proofErr w:type="gramStart"/>
      <w:r w:rsidRPr="00DD401A">
        <w:rPr>
          <w:sz w:val="24"/>
          <w:szCs w:val="24"/>
        </w:rPr>
        <w:t>обучения по программам</w:t>
      </w:r>
      <w:proofErr w:type="gramEnd"/>
      <w:r w:rsidRPr="00DD401A">
        <w:rPr>
          <w:sz w:val="24"/>
          <w:szCs w:val="24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DB52E7" w:rsidRPr="00DD401A" w:rsidRDefault="00DB52E7" w:rsidP="00EE15BE">
      <w:pPr>
        <w:pStyle w:val="2"/>
        <w:widowControl w:val="0"/>
        <w:shd w:val="clear" w:color="auto" w:fill="auto"/>
        <w:tabs>
          <w:tab w:val="left" w:pos="9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D401A">
        <w:rPr>
          <w:sz w:val="24"/>
          <w:szCs w:val="24"/>
        </w:rPr>
        <w:t xml:space="preserve">5) К освоению основных программ профессионального </w:t>
      </w:r>
      <w:proofErr w:type="gramStart"/>
      <w:r w:rsidRPr="00DD401A">
        <w:rPr>
          <w:sz w:val="24"/>
          <w:szCs w:val="24"/>
        </w:rPr>
        <w:t>обучения по программам</w:t>
      </w:r>
      <w:proofErr w:type="gramEnd"/>
      <w:r w:rsidRPr="00DD401A">
        <w:rPr>
          <w:sz w:val="24"/>
          <w:szCs w:val="24"/>
        </w:rPr>
        <w:t xml:space="preserve">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образования.</w:t>
      </w:r>
    </w:p>
    <w:p w:rsidR="00DB52E7" w:rsidRPr="00DD401A" w:rsidRDefault="00DB52E7" w:rsidP="00EE15BE">
      <w:pPr>
        <w:pStyle w:val="2"/>
        <w:widowControl w:val="0"/>
        <w:shd w:val="clear" w:color="auto" w:fill="auto"/>
        <w:tabs>
          <w:tab w:val="left" w:pos="9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2" w:name="sub_1007"/>
      <w:r w:rsidRPr="00DD401A">
        <w:rPr>
          <w:sz w:val="24"/>
          <w:szCs w:val="24"/>
        </w:rPr>
        <w:t>6)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bookmarkEnd w:id="2"/>
    <w:p w:rsidR="00DB52E7" w:rsidRPr="00DD401A" w:rsidRDefault="00DB52E7" w:rsidP="00EE15BE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DD401A">
        <w:rPr>
          <w:rFonts w:ascii="Times New Roman" w:hAnsi="Times New Roman"/>
          <w:sz w:val="24"/>
          <w:szCs w:val="24"/>
        </w:rPr>
        <w:t xml:space="preserve">2.3. Профессиональное </w:t>
      </w:r>
      <w:proofErr w:type="gramStart"/>
      <w:r w:rsidRPr="00DD401A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DD401A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 в пределах освоения образовательных программ </w:t>
      </w:r>
      <w:bookmarkStart w:id="3" w:name="_GoBack"/>
      <w:r w:rsidRPr="00DD401A">
        <w:rPr>
          <w:rFonts w:ascii="Times New Roman" w:hAnsi="Times New Roman"/>
          <w:sz w:val="24"/>
          <w:szCs w:val="24"/>
        </w:rPr>
        <w:t>среднего</w:t>
      </w:r>
      <w:bookmarkEnd w:id="3"/>
      <w:r w:rsidRPr="00DD401A">
        <w:rPr>
          <w:rFonts w:ascii="Times New Roman" w:hAnsi="Times New Roman"/>
          <w:sz w:val="24"/>
          <w:szCs w:val="24"/>
        </w:rPr>
        <w:t xml:space="preserve"> профессионального образования,  предоставляется бесплатно.</w:t>
      </w:r>
    </w:p>
    <w:p w:rsidR="00DB52E7" w:rsidRPr="00DD401A" w:rsidRDefault="00DB52E7" w:rsidP="00775E3D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DD401A">
        <w:rPr>
          <w:rFonts w:ascii="Times New Roman" w:hAnsi="Times New Roman"/>
          <w:sz w:val="24"/>
          <w:szCs w:val="24"/>
        </w:rPr>
        <w:t>2.4. Слушателями по программам профессионального обучения являются лица, зачисленные  на обучение соответствующим  приказом директора колледжа (проект приказа представляет структурное подразделение, реализующее программу профессионального обучения).</w:t>
      </w:r>
    </w:p>
    <w:p w:rsidR="00DB52E7" w:rsidRDefault="00DB52E7" w:rsidP="00D73952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DD401A">
        <w:rPr>
          <w:rFonts w:ascii="Times New Roman" w:hAnsi="Times New Roman"/>
          <w:sz w:val="24"/>
          <w:szCs w:val="24"/>
        </w:rPr>
        <w:t>Основанием для зачисления в качестве слушателя для освоения программы профессионального обучения является заявление обучающегося</w:t>
      </w:r>
      <w:r w:rsidRPr="00757F78">
        <w:rPr>
          <w:rFonts w:ascii="Times New Roman" w:hAnsi="Times New Roman"/>
          <w:sz w:val="24"/>
          <w:szCs w:val="24"/>
        </w:rPr>
        <w:t xml:space="preserve"> и/или заключение  договора на оказание платных образовательных услуг со слушателем и (или) с физическим или юридическим лицом, обязующимся оплатить обучение лица, зачисляемого на обучение (заказчиком). </w:t>
      </w:r>
    </w:p>
    <w:p w:rsidR="007417DD" w:rsidRPr="00757F78" w:rsidRDefault="00B43510" w:rsidP="00D73952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оказания платных образовательных услуг,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 порядок заключения договоров, ответственность сторон определяются локальным нормативным актом - положением об оказании платных образовательных услуг. </w:t>
      </w:r>
    </w:p>
    <w:p w:rsidR="00DB52E7" w:rsidRPr="00757F78" w:rsidRDefault="00DB52E7" w:rsidP="00775E3D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757F78">
        <w:rPr>
          <w:rFonts w:ascii="Times New Roman" w:hAnsi="Times New Roman"/>
          <w:sz w:val="24"/>
          <w:szCs w:val="24"/>
        </w:rPr>
        <w:t xml:space="preserve">2.5. Продолжительность профессионального обучения определяется конкретной программой профессионального обучения, разрабатываемой и </w:t>
      </w:r>
      <w:r w:rsidRPr="00757F78">
        <w:rPr>
          <w:rFonts w:ascii="Times New Roman" w:hAnsi="Times New Roman"/>
          <w:color w:val="auto"/>
          <w:sz w:val="24"/>
          <w:szCs w:val="24"/>
        </w:rPr>
        <w:t>утверждаемой колледжем на основе установленных квалификационных требований (профессиональных стандартов).</w:t>
      </w:r>
    </w:p>
    <w:p w:rsidR="00DB52E7" w:rsidRPr="00757F78" w:rsidRDefault="00DB52E7" w:rsidP="00775E3D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757F78">
        <w:rPr>
          <w:rFonts w:ascii="Times New Roman" w:hAnsi="Times New Roman"/>
          <w:color w:val="auto"/>
          <w:sz w:val="24"/>
          <w:szCs w:val="24"/>
        </w:rPr>
        <w:t xml:space="preserve">Учебный процесс может  предусматривать  различные  формы получения образования, формы обучения, индивидуальных график обучения, применение дистанционных образовательных технологий. </w:t>
      </w:r>
    </w:p>
    <w:p w:rsidR="00DB52E7" w:rsidRPr="00757F78" w:rsidRDefault="00DB52E7" w:rsidP="00775E3D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757F78">
        <w:rPr>
          <w:rFonts w:ascii="Times New Roman" w:hAnsi="Times New Roman"/>
          <w:color w:val="auto"/>
          <w:sz w:val="24"/>
          <w:szCs w:val="24"/>
        </w:rPr>
        <w:t>Учебный процесс осуществляется в соответствии с утверждённым учебным планом,   расписанием занятий, определяемым колледжем.</w:t>
      </w:r>
    </w:p>
    <w:p w:rsidR="00DB52E7" w:rsidRPr="00757F78" w:rsidRDefault="00DB52E7" w:rsidP="00093CA9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757F78">
        <w:rPr>
          <w:rFonts w:ascii="Times New Roman" w:hAnsi="Times New Roman"/>
          <w:color w:val="auto"/>
          <w:sz w:val="24"/>
          <w:szCs w:val="24"/>
        </w:rPr>
        <w:t>Образовательная деятельность обучающихся предусматривает следующие виды учебных занятий и учебных работ: лекции, практические занятия,</w:t>
      </w:r>
      <w:r w:rsidRPr="00757F78">
        <w:rPr>
          <w:rFonts w:ascii="Times New Roman" w:hAnsi="Times New Roman"/>
          <w:sz w:val="24"/>
          <w:szCs w:val="24"/>
        </w:rPr>
        <w:t xml:space="preserve"> лабораторные работы,  учебные, производственная практика, консультации, выполнение аттестационной работы и другие виды учебных занятий и учебных работ, определенные учебным планом. Для всех видов аудиторных занятий академический час устанавливается продолжительностью 45 минут. </w:t>
      </w:r>
    </w:p>
    <w:p w:rsidR="00DB52E7" w:rsidRPr="00757F78" w:rsidRDefault="00DB52E7" w:rsidP="00093CA9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757F78">
        <w:rPr>
          <w:rFonts w:ascii="Times New Roman" w:hAnsi="Times New Roman"/>
          <w:sz w:val="24"/>
          <w:szCs w:val="24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DB52E7" w:rsidRDefault="00DB52E7" w:rsidP="00396B35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757F7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757F78">
        <w:rPr>
          <w:rFonts w:ascii="Times New Roman" w:hAnsi="Times New Roman"/>
          <w:sz w:val="24"/>
          <w:szCs w:val="24"/>
        </w:rPr>
        <w:t xml:space="preserve">. </w:t>
      </w:r>
      <w:r w:rsidRPr="001C39B2">
        <w:rPr>
          <w:sz w:val="24"/>
          <w:szCs w:val="24"/>
        </w:rPr>
        <w:t xml:space="preserve">Права и обязанности </w:t>
      </w:r>
      <w:r>
        <w:rPr>
          <w:rFonts w:ascii="Times New Roman" w:hAnsi="Times New Roman"/>
          <w:sz w:val="24"/>
          <w:szCs w:val="24"/>
        </w:rPr>
        <w:t>слушателя</w:t>
      </w:r>
      <w:r w:rsidRPr="001C39B2">
        <w:rPr>
          <w:sz w:val="24"/>
          <w:szCs w:val="24"/>
        </w:rPr>
        <w:t xml:space="preserve">, предусмотренные законодательством об образовании, Уставом колледжа, правилами внутреннего распорядка </w:t>
      </w:r>
      <w:proofErr w:type="gramStart"/>
      <w:r w:rsidRPr="001C39B2">
        <w:rPr>
          <w:sz w:val="24"/>
          <w:szCs w:val="24"/>
        </w:rPr>
        <w:t>обучающихся</w:t>
      </w:r>
      <w:proofErr w:type="gramEnd"/>
      <w:r w:rsidRPr="001C39B2">
        <w:rPr>
          <w:sz w:val="24"/>
          <w:szCs w:val="24"/>
        </w:rPr>
        <w:t xml:space="preserve"> и  иными локальными нормативными актами колледжа, возникают у лица, принятого на обучение, с даты издания приказа директора колледжа либо иной  даты, указанной в приказе  директора колледжа  о приёме лица на обучение</w:t>
      </w:r>
    </w:p>
    <w:p w:rsidR="00DB52E7" w:rsidRPr="00757F78" w:rsidRDefault="00DB52E7" w:rsidP="00396B35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757F78">
        <w:rPr>
          <w:rFonts w:ascii="Times New Roman" w:hAnsi="Times New Roman"/>
          <w:sz w:val="24"/>
          <w:szCs w:val="24"/>
        </w:rPr>
        <w:t>Слушатели обязаны соблюдать учебную дисциплину и общепринятые нормы поведения, требования Устава колледжа, правил внутреннего распорядка обучающихся и иных локальных нормативных актов колледжа.</w:t>
      </w:r>
    </w:p>
    <w:p w:rsidR="00DB52E7" w:rsidRPr="00757F78" w:rsidRDefault="00DB52E7" w:rsidP="00396B35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757F78">
        <w:rPr>
          <w:rFonts w:ascii="Times New Roman" w:hAnsi="Times New Roman"/>
          <w:sz w:val="24"/>
          <w:szCs w:val="24"/>
        </w:rPr>
        <w:t xml:space="preserve">Слушатели  обязаны добросовестно осваивать образовательную программу,  в том числе посещать предусмотренные учебным планом учебные занятия, осуществлять </w:t>
      </w:r>
      <w:r w:rsidRPr="00757F78">
        <w:rPr>
          <w:rFonts w:ascii="Times New Roman" w:hAnsi="Times New Roman"/>
          <w:sz w:val="24"/>
          <w:szCs w:val="24"/>
        </w:rPr>
        <w:lastRenderedPageBreak/>
        <w:t>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DB52E7" w:rsidRDefault="00DB52E7" w:rsidP="00F34506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78">
        <w:rPr>
          <w:rFonts w:ascii="Times New Roman" w:hAnsi="Times New Roman"/>
          <w:sz w:val="24"/>
          <w:szCs w:val="24"/>
        </w:rPr>
        <w:t>Слушатели имеют право  пользоваться в порядке, установленном правилами внутреннего распорядка обучающихся колледжа,  имеющееся в колледже нормативной, учебной, методической документацией по вопросам профессиональной деятельности, библиотеками, информационным фондом в соответствии с учебным планом реализуемой образовательной программой и режимом работы соответствующих структурных подразделений.</w:t>
      </w:r>
      <w:proofErr w:type="gramEnd"/>
    </w:p>
    <w:p w:rsidR="00DB52E7" w:rsidRDefault="00DB52E7" w:rsidP="00396B35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Оценка  уровня знаний слушателей производится по результатам текущего и/или итогового контроля знаний. Формы контроля успеваемости слушателей регламентируются учебным планом.</w:t>
      </w:r>
    </w:p>
    <w:p w:rsidR="00DB52E7" w:rsidRPr="009A6D02" w:rsidRDefault="00DB52E7" w:rsidP="009A6D0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9A6D02">
        <w:rPr>
          <w:rFonts w:ascii="Times New Roman" w:hAnsi="Times New Roman"/>
          <w:sz w:val="24"/>
          <w:szCs w:val="24"/>
        </w:rPr>
        <w:t xml:space="preserve">Формы, периодичность и порядок проведения промежуточной аттестации </w:t>
      </w:r>
      <w:proofErr w:type="gramStart"/>
      <w:r w:rsidRPr="009A6D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6D02">
        <w:rPr>
          <w:rFonts w:ascii="Times New Roman" w:hAnsi="Times New Roman"/>
          <w:sz w:val="24"/>
          <w:szCs w:val="24"/>
        </w:rPr>
        <w:t xml:space="preserve"> устанавливается колледжем, самостоятельно.</w:t>
      </w:r>
    </w:p>
    <w:p w:rsidR="00DB52E7" w:rsidRDefault="00DB52E7" w:rsidP="009A6D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6D0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9A6D02">
        <w:rPr>
          <w:rFonts w:ascii="Times New Roman" w:hAnsi="Times New Roman"/>
          <w:sz w:val="24"/>
          <w:szCs w:val="24"/>
        </w:rPr>
        <w:t xml:space="preserve">. </w:t>
      </w:r>
      <w:bookmarkStart w:id="4" w:name="sub_108864"/>
      <w:r w:rsidRPr="009A6D02">
        <w:rPr>
          <w:rFonts w:ascii="Times New Roman" w:hAnsi="Times New Roman"/>
          <w:sz w:val="24"/>
          <w:szCs w:val="24"/>
        </w:rPr>
        <w:t>Профессиональное обучение завершается итоговой аттестацией в форме квалификационного</w:t>
      </w:r>
      <w:r w:rsidRPr="00775E3D">
        <w:rPr>
          <w:rFonts w:ascii="Times New Roman" w:hAnsi="Times New Roman"/>
          <w:sz w:val="24"/>
          <w:szCs w:val="24"/>
        </w:rPr>
        <w:t xml:space="preserve"> экзамена.</w:t>
      </w:r>
    </w:p>
    <w:p w:rsidR="00DB52E7" w:rsidRPr="00775E3D" w:rsidRDefault="00DB52E7" w:rsidP="0077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5E3D">
        <w:rPr>
          <w:rFonts w:ascii="Times New Roman" w:hAnsi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объединений.</w:t>
      </w:r>
      <w:r>
        <w:rPr>
          <w:rFonts w:ascii="Times New Roman" w:hAnsi="Times New Roman"/>
          <w:sz w:val="24"/>
          <w:szCs w:val="24"/>
        </w:rPr>
        <w:t xml:space="preserve"> Состав комиссии утверждается приказом директора колледжа. </w:t>
      </w:r>
    </w:p>
    <w:p w:rsidR="00DB52E7" w:rsidRPr="00775E3D" w:rsidRDefault="00DB52E7" w:rsidP="0077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108865"/>
      <w:bookmarkEnd w:id="4"/>
      <w:r w:rsidRPr="00775E3D">
        <w:rPr>
          <w:rFonts w:ascii="Times New Roman" w:hAnsi="Times New Roman"/>
          <w:sz w:val="24"/>
          <w:szCs w:val="24"/>
        </w:rPr>
        <w:t>Квалификационный экзамен проводится колледжем 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DB52E7" w:rsidRDefault="00DB52E7" w:rsidP="0077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sub_108866"/>
      <w:bookmarkEnd w:id="5"/>
      <w:r w:rsidRPr="00775E3D">
        <w:rPr>
          <w:rFonts w:ascii="Times New Roman" w:hAnsi="Times New Roman"/>
          <w:sz w:val="24"/>
          <w:szCs w:val="24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DB52E7" w:rsidRPr="00984E01" w:rsidRDefault="00DB52E7" w:rsidP="007D6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bookmarkEnd w:id="6"/>
      <w:r>
        <w:rPr>
          <w:rFonts w:ascii="Times New Roman" w:hAnsi="Times New Roman"/>
          <w:sz w:val="24"/>
          <w:szCs w:val="24"/>
        </w:rPr>
        <w:t>.</w:t>
      </w:r>
      <w:r w:rsidRPr="00775E3D">
        <w:t xml:space="preserve">  </w:t>
      </w:r>
      <w:bookmarkStart w:id="7" w:name="sub_108735"/>
      <w:r w:rsidRPr="00984E01">
        <w:rPr>
          <w:rFonts w:ascii="Times New Roman" w:hAnsi="Times New Roman"/>
          <w:sz w:val="24"/>
          <w:szCs w:val="24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DB52E7" w:rsidRPr="00775E3D" w:rsidRDefault="00DB52E7" w:rsidP="0077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108737"/>
      <w:bookmarkEnd w:id="7"/>
      <w:r w:rsidRPr="00775E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775E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75E3D">
        <w:rPr>
          <w:rFonts w:ascii="Times New Roman" w:hAnsi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Федерации.</w:t>
      </w:r>
      <w:proofErr w:type="gramEnd"/>
    </w:p>
    <w:p w:rsidR="00DB52E7" w:rsidRDefault="00DB52E7" w:rsidP="0077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sub_108738"/>
      <w:bookmarkEnd w:id="8"/>
      <w:r w:rsidRPr="00775E3D">
        <w:rPr>
          <w:rFonts w:ascii="Times New Roman" w:hAnsi="Times New Roman"/>
          <w:sz w:val="24"/>
          <w:szCs w:val="24"/>
        </w:rPr>
        <w:t xml:space="preserve">2.9. Лицам,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</w:t>
      </w:r>
      <w:proofErr w:type="gramStart"/>
      <w:r w:rsidRPr="00775E3D"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колледжем</w:t>
      </w:r>
      <w:proofErr w:type="gramEnd"/>
      <w:r w:rsidRPr="00775E3D">
        <w:rPr>
          <w:rFonts w:ascii="Times New Roman" w:hAnsi="Times New Roman"/>
          <w:sz w:val="24"/>
          <w:szCs w:val="24"/>
        </w:rPr>
        <w:t xml:space="preserve">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колледжем. </w:t>
      </w:r>
    </w:p>
    <w:p w:rsidR="00DB52E7" w:rsidRDefault="00DB52E7" w:rsidP="00027F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Слушатель отчисляется в связи с окончанием   обучения, а также по другим основаниям  в соответствии с Федеральным законом от 29 декабря 2012 г. №273-ФЗ  «Об образовании в Российской Федерации», Уставом колледжа,  локальными нормативными актами </w:t>
      </w:r>
      <w:r w:rsidRPr="006350C1">
        <w:rPr>
          <w:rFonts w:ascii="Times New Roman" w:hAnsi="Times New Roman"/>
          <w:sz w:val="24"/>
          <w:szCs w:val="24"/>
        </w:rPr>
        <w:t xml:space="preserve">колледжа, регламентирующими </w:t>
      </w:r>
      <w:bookmarkEnd w:id="9"/>
      <w:r w:rsidRPr="006350C1">
        <w:rPr>
          <w:rFonts w:ascii="Times New Roman" w:hAnsi="Times New Roman"/>
          <w:sz w:val="24"/>
          <w:szCs w:val="24"/>
        </w:rPr>
        <w:t>порядок оформления возникновения, приостановления и прекращения образовательных отношений между колледжем и обучающимися и (или) родителями (законными представителями) несовершеннолетних обучающихся, порядок отчисления, перевода, восстановления, и  договором</w:t>
      </w:r>
      <w:proofErr w:type="gramEnd"/>
      <w:r w:rsidRPr="006350C1">
        <w:rPr>
          <w:rFonts w:ascii="Times New Roman" w:hAnsi="Times New Roman"/>
          <w:sz w:val="24"/>
          <w:szCs w:val="24"/>
        </w:rPr>
        <w:t xml:space="preserve"> об оказании платных образовательных услугах.</w:t>
      </w:r>
      <w:bookmarkEnd w:id="1"/>
    </w:p>
    <w:p w:rsidR="000E4394" w:rsidRPr="007417DD" w:rsidRDefault="000E4394" w:rsidP="007417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E4394" w:rsidRPr="007417DD" w:rsidRDefault="007417DD" w:rsidP="007417DD">
      <w:pPr>
        <w:pStyle w:val="pagetext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417DD">
        <w:rPr>
          <w:rFonts w:ascii="Times New Roman" w:hAnsi="Times New Roman"/>
          <w:b/>
          <w:sz w:val="24"/>
          <w:szCs w:val="24"/>
        </w:rPr>
        <w:t>3</w:t>
      </w:r>
      <w:r w:rsidR="000E4394" w:rsidRPr="007417DD">
        <w:rPr>
          <w:rFonts w:ascii="Times New Roman" w:hAnsi="Times New Roman"/>
          <w:b/>
          <w:sz w:val="24"/>
          <w:szCs w:val="24"/>
        </w:rPr>
        <w:t xml:space="preserve">.  Порядок </w:t>
      </w:r>
      <w:r w:rsidR="00B43510">
        <w:rPr>
          <w:rFonts w:ascii="Times New Roman" w:hAnsi="Times New Roman"/>
          <w:b/>
          <w:sz w:val="24"/>
          <w:szCs w:val="24"/>
        </w:rPr>
        <w:t xml:space="preserve">осуществления образовательной деятельности </w:t>
      </w:r>
      <w:r w:rsidR="000E4394" w:rsidRPr="007417DD">
        <w:rPr>
          <w:rFonts w:ascii="Times New Roman" w:hAnsi="Times New Roman"/>
          <w:b/>
          <w:sz w:val="24"/>
          <w:szCs w:val="24"/>
        </w:rPr>
        <w:t xml:space="preserve"> по освоению дополнительных общеразви</w:t>
      </w:r>
      <w:r>
        <w:rPr>
          <w:rFonts w:ascii="Times New Roman" w:hAnsi="Times New Roman"/>
          <w:b/>
          <w:sz w:val="24"/>
          <w:szCs w:val="24"/>
        </w:rPr>
        <w:t>вающих программ</w:t>
      </w:r>
    </w:p>
    <w:p w:rsidR="000E4394" w:rsidRPr="00CE4129" w:rsidRDefault="007417DD" w:rsidP="000E4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8867"/>
      <w:r>
        <w:rPr>
          <w:rFonts w:ascii="Times New Roman" w:hAnsi="Times New Roman"/>
          <w:sz w:val="24"/>
          <w:szCs w:val="24"/>
        </w:rPr>
        <w:t>3</w:t>
      </w:r>
      <w:r w:rsidR="000E4394" w:rsidRPr="00CE4129">
        <w:rPr>
          <w:rFonts w:ascii="Times New Roman" w:hAnsi="Times New Roman"/>
          <w:sz w:val="24"/>
          <w:szCs w:val="24"/>
        </w:rPr>
        <w:t xml:space="preserve">.1.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</w:t>
      </w:r>
      <w:r w:rsidR="000E4394" w:rsidRPr="00CE4129">
        <w:rPr>
          <w:rFonts w:ascii="Times New Roman" w:hAnsi="Times New Roman"/>
          <w:sz w:val="24"/>
          <w:szCs w:val="24"/>
        </w:rPr>
        <w:lastRenderedPageBreak/>
        <w:t xml:space="preserve">формирование культуры здорового и безопасного образа жизни, укрепление здоровья, а также на организацию их свободного времени. </w:t>
      </w:r>
      <w:bookmarkStart w:id="11" w:name="sub_108868"/>
      <w:bookmarkEnd w:id="10"/>
    </w:p>
    <w:p w:rsidR="000E4394" w:rsidRPr="00CE4129" w:rsidRDefault="007417DD" w:rsidP="000E4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4394" w:rsidRPr="00CE4129">
        <w:rPr>
          <w:rFonts w:ascii="Times New Roman" w:hAnsi="Times New Roman"/>
          <w:sz w:val="24"/>
          <w:szCs w:val="24"/>
        </w:rPr>
        <w:t xml:space="preserve">.2. Дополнительные общеразвивающие программы реализуются как для детей, так и для взрослых. </w:t>
      </w:r>
      <w:bookmarkStart w:id="12" w:name="sub_108869"/>
      <w:bookmarkEnd w:id="11"/>
    </w:p>
    <w:p w:rsidR="000E4394" w:rsidRPr="00CE4129" w:rsidRDefault="007417DD" w:rsidP="00B43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4394" w:rsidRPr="00CE4129">
        <w:rPr>
          <w:rFonts w:ascii="Times New Roman" w:hAnsi="Times New Roman"/>
          <w:sz w:val="24"/>
          <w:szCs w:val="24"/>
        </w:rPr>
        <w:t>.3.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E4394" w:rsidRPr="00CE4129" w:rsidRDefault="007417DD" w:rsidP="00B43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8870"/>
      <w:bookmarkEnd w:id="12"/>
      <w:r>
        <w:rPr>
          <w:rFonts w:ascii="Times New Roman" w:hAnsi="Times New Roman"/>
          <w:sz w:val="24"/>
          <w:szCs w:val="24"/>
        </w:rPr>
        <w:t>3</w:t>
      </w:r>
      <w:r w:rsidR="000E4394" w:rsidRPr="00CE4129">
        <w:rPr>
          <w:rFonts w:ascii="Times New Roman" w:hAnsi="Times New Roman"/>
          <w:sz w:val="24"/>
          <w:szCs w:val="24"/>
        </w:rPr>
        <w:t xml:space="preserve">.4. Содержание дополнительных общеразвивающих программ и сроки </w:t>
      </w:r>
      <w:proofErr w:type="gramStart"/>
      <w:r w:rsidR="000E4394" w:rsidRPr="00CE4129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="000E4394" w:rsidRPr="00CE4129">
        <w:rPr>
          <w:rFonts w:ascii="Times New Roman" w:hAnsi="Times New Roman"/>
          <w:sz w:val="24"/>
          <w:szCs w:val="24"/>
        </w:rPr>
        <w:t xml:space="preserve"> определяются образовательной программой, разработанной </w:t>
      </w:r>
      <w:r w:rsidR="000E439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 декабря 2012 г. №273-ФЗ «Об образовании  в Российской Федерации» </w:t>
      </w:r>
      <w:r w:rsidR="000E4394" w:rsidRPr="00CE4129">
        <w:rPr>
          <w:rFonts w:ascii="Times New Roman" w:hAnsi="Times New Roman"/>
          <w:sz w:val="24"/>
          <w:szCs w:val="24"/>
        </w:rPr>
        <w:t>и утвержденной колледжем.</w:t>
      </w:r>
    </w:p>
    <w:bookmarkEnd w:id="13"/>
    <w:p w:rsidR="000E4394" w:rsidRDefault="007417DD" w:rsidP="00B43510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4394">
        <w:rPr>
          <w:rFonts w:ascii="Times New Roman" w:hAnsi="Times New Roman"/>
          <w:sz w:val="24"/>
          <w:szCs w:val="24"/>
        </w:rPr>
        <w:t xml:space="preserve">.5. Учащиеся  по дополнительным общеразвивающим программам  являются лица, </w:t>
      </w:r>
      <w:r w:rsidR="000E4394" w:rsidRPr="00775E3D">
        <w:rPr>
          <w:rFonts w:ascii="Times New Roman" w:hAnsi="Times New Roman"/>
          <w:sz w:val="24"/>
          <w:szCs w:val="24"/>
        </w:rPr>
        <w:t>зачисле</w:t>
      </w:r>
      <w:r w:rsidR="000E4394">
        <w:rPr>
          <w:rFonts w:ascii="Times New Roman" w:hAnsi="Times New Roman"/>
          <w:sz w:val="24"/>
          <w:szCs w:val="24"/>
        </w:rPr>
        <w:t>н</w:t>
      </w:r>
      <w:r w:rsidR="000E4394" w:rsidRPr="00775E3D">
        <w:rPr>
          <w:rFonts w:ascii="Times New Roman" w:hAnsi="Times New Roman"/>
          <w:sz w:val="24"/>
          <w:szCs w:val="24"/>
        </w:rPr>
        <w:t>н</w:t>
      </w:r>
      <w:r w:rsidR="000E4394">
        <w:rPr>
          <w:rFonts w:ascii="Times New Roman" w:hAnsi="Times New Roman"/>
          <w:sz w:val="24"/>
          <w:szCs w:val="24"/>
        </w:rPr>
        <w:t xml:space="preserve">ые  на обучение соответствующим </w:t>
      </w:r>
      <w:r w:rsidR="000E4394" w:rsidRPr="00775E3D">
        <w:rPr>
          <w:rFonts w:ascii="Times New Roman" w:hAnsi="Times New Roman"/>
          <w:sz w:val="24"/>
          <w:szCs w:val="24"/>
        </w:rPr>
        <w:t xml:space="preserve"> приказ</w:t>
      </w:r>
      <w:r w:rsidR="000E4394">
        <w:rPr>
          <w:rFonts w:ascii="Times New Roman" w:hAnsi="Times New Roman"/>
          <w:sz w:val="24"/>
          <w:szCs w:val="24"/>
        </w:rPr>
        <w:t>ом</w:t>
      </w:r>
      <w:r w:rsidR="000E4394" w:rsidRPr="00775E3D">
        <w:rPr>
          <w:rFonts w:ascii="Times New Roman" w:hAnsi="Times New Roman"/>
          <w:sz w:val="24"/>
          <w:szCs w:val="24"/>
        </w:rPr>
        <w:t xml:space="preserve"> директора колледжа</w:t>
      </w:r>
      <w:r w:rsidR="000E4394">
        <w:rPr>
          <w:rFonts w:ascii="Times New Roman" w:hAnsi="Times New Roman"/>
          <w:sz w:val="24"/>
          <w:szCs w:val="24"/>
        </w:rPr>
        <w:t xml:space="preserve"> (проект приказа представляет структурное подразделение, реализующее дополнительную общеразвивающую программу)</w:t>
      </w:r>
      <w:r w:rsidR="000E4394" w:rsidRPr="00775E3D">
        <w:rPr>
          <w:rFonts w:ascii="Times New Roman" w:hAnsi="Times New Roman"/>
          <w:sz w:val="24"/>
          <w:szCs w:val="24"/>
        </w:rPr>
        <w:t>.</w:t>
      </w:r>
    </w:p>
    <w:p w:rsidR="000E4394" w:rsidRPr="00775E3D" w:rsidRDefault="000E4394" w:rsidP="00B43510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зачисления в</w:t>
      </w:r>
      <w:r w:rsidRPr="00775E3D">
        <w:rPr>
          <w:rFonts w:ascii="Times New Roman" w:hAnsi="Times New Roman"/>
          <w:sz w:val="24"/>
          <w:szCs w:val="24"/>
        </w:rPr>
        <w:t xml:space="preserve"> качестве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Pr="00775E3D">
        <w:rPr>
          <w:rFonts w:ascii="Times New Roman" w:hAnsi="Times New Roman"/>
          <w:sz w:val="24"/>
          <w:szCs w:val="24"/>
        </w:rPr>
        <w:t xml:space="preserve"> для освоения </w:t>
      </w:r>
      <w:r>
        <w:rPr>
          <w:rFonts w:ascii="Times New Roman" w:hAnsi="Times New Roman"/>
          <w:sz w:val="24"/>
          <w:szCs w:val="24"/>
        </w:rPr>
        <w:t xml:space="preserve">дополнительной общеразвивающей </w:t>
      </w:r>
      <w:r w:rsidRPr="00775E3D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явля</w:t>
      </w:r>
      <w:r w:rsidRPr="00775E3D">
        <w:rPr>
          <w:rFonts w:ascii="Times New Roman" w:hAnsi="Times New Roman"/>
          <w:sz w:val="24"/>
          <w:szCs w:val="24"/>
        </w:rPr>
        <w:t>ется заявление обучающегося</w:t>
      </w:r>
      <w:r>
        <w:rPr>
          <w:rFonts w:ascii="Times New Roman" w:hAnsi="Times New Roman"/>
          <w:sz w:val="24"/>
          <w:szCs w:val="24"/>
        </w:rPr>
        <w:t xml:space="preserve"> и/или заключение  договора на оказание платных образовательных услуг </w:t>
      </w:r>
      <w:r w:rsidRPr="00CE41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учащимся</w:t>
      </w:r>
      <w:r w:rsidR="00D73C57">
        <w:rPr>
          <w:rFonts w:ascii="Times New Roman" w:hAnsi="Times New Roman"/>
          <w:sz w:val="24"/>
          <w:szCs w:val="24"/>
        </w:rPr>
        <w:t xml:space="preserve"> (законным представителем учащегося)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129">
        <w:rPr>
          <w:rFonts w:ascii="Times New Roman" w:hAnsi="Times New Roman"/>
          <w:sz w:val="24"/>
          <w:szCs w:val="24"/>
        </w:rPr>
        <w:t xml:space="preserve"> и (или) с физическим или юридическим лицом, обязующимся оплатить обучение лица, зачисляемого на обучение</w:t>
      </w:r>
      <w:r>
        <w:rPr>
          <w:rFonts w:ascii="Times New Roman" w:hAnsi="Times New Roman"/>
          <w:sz w:val="24"/>
          <w:szCs w:val="24"/>
        </w:rPr>
        <w:t xml:space="preserve"> (заказчиком).</w:t>
      </w:r>
      <w:r w:rsidRPr="00775E3D">
        <w:rPr>
          <w:rFonts w:ascii="Times New Roman" w:hAnsi="Times New Roman"/>
          <w:sz w:val="24"/>
          <w:szCs w:val="24"/>
        </w:rPr>
        <w:t xml:space="preserve"> </w:t>
      </w:r>
    </w:p>
    <w:p w:rsidR="00B43510" w:rsidRPr="00757F78" w:rsidRDefault="00B43510" w:rsidP="00B43510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оказания платных образовательных услуг,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 порядок заключения договоров, ответственность сторон определяются локальным нормативным актом - положением об оказании платных образовательных услуг. </w:t>
      </w:r>
    </w:p>
    <w:p w:rsidR="000E4394" w:rsidRDefault="007417DD" w:rsidP="00B43510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4394">
        <w:rPr>
          <w:rFonts w:ascii="Times New Roman" w:hAnsi="Times New Roman"/>
          <w:sz w:val="24"/>
          <w:szCs w:val="24"/>
        </w:rPr>
        <w:t xml:space="preserve">.6. Учебный процесс может  предусматривать  различные  формы получения образования, формы обучения, индивидуальных график обучения, применение дистанционных образовательных технологий. </w:t>
      </w:r>
    </w:p>
    <w:p w:rsidR="000E4394" w:rsidRDefault="000E4394" w:rsidP="00B43510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процесс осуществляется в</w:t>
      </w:r>
      <w:r w:rsidRPr="00775E3D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утверждённым </w:t>
      </w:r>
      <w:r w:rsidRPr="00775E3D">
        <w:rPr>
          <w:rFonts w:ascii="Times New Roman" w:hAnsi="Times New Roman"/>
          <w:sz w:val="24"/>
          <w:szCs w:val="24"/>
        </w:rPr>
        <w:t xml:space="preserve"> </w:t>
      </w:r>
      <w:r w:rsidRPr="009A6D02">
        <w:rPr>
          <w:rFonts w:ascii="Times New Roman" w:hAnsi="Times New Roman"/>
          <w:sz w:val="24"/>
          <w:szCs w:val="24"/>
        </w:rPr>
        <w:t xml:space="preserve">учебным планом,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E3D">
        <w:rPr>
          <w:rFonts w:ascii="Times New Roman" w:hAnsi="Times New Roman"/>
          <w:sz w:val="24"/>
          <w:szCs w:val="24"/>
        </w:rPr>
        <w:t xml:space="preserve"> расписанием занятий.</w:t>
      </w:r>
    </w:p>
    <w:p w:rsidR="000E4394" w:rsidRPr="00396B35" w:rsidRDefault="007417DD" w:rsidP="00B43510">
      <w:pPr>
        <w:pStyle w:val="pagetext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0E4394">
        <w:rPr>
          <w:rFonts w:ascii="Times New Roman" w:hAnsi="Times New Roman"/>
          <w:sz w:val="24"/>
          <w:szCs w:val="24"/>
        </w:rPr>
        <w:t xml:space="preserve">. Учащиеся </w:t>
      </w:r>
      <w:r w:rsidR="000E4394" w:rsidRPr="00396B35">
        <w:rPr>
          <w:rFonts w:ascii="Times New Roman" w:hAnsi="Times New Roman"/>
          <w:sz w:val="24"/>
          <w:szCs w:val="24"/>
        </w:rPr>
        <w:t xml:space="preserve"> обязаны соблюдать учебную дисциплину и общепринятые нормы поведения, требования Устава колледжа, правил внутреннего распорядка </w:t>
      </w:r>
      <w:r w:rsidR="000E4394">
        <w:rPr>
          <w:rFonts w:ascii="Times New Roman" w:hAnsi="Times New Roman"/>
          <w:sz w:val="24"/>
          <w:szCs w:val="24"/>
        </w:rPr>
        <w:t xml:space="preserve">обучающихся </w:t>
      </w:r>
      <w:r w:rsidR="000E4394" w:rsidRPr="00396B35">
        <w:rPr>
          <w:rFonts w:ascii="Times New Roman" w:hAnsi="Times New Roman"/>
          <w:sz w:val="24"/>
          <w:szCs w:val="24"/>
        </w:rPr>
        <w:t>и иных локальных нормативных актов колледжа.</w:t>
      </w:r>
    </w:p>
    <w:p w:rsidR="000E4394" w:rsidRDefault="000E4394" w:rsidP="000E4394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</w:t>
      </w:r>
      <w:r w:rsidRPr="00396B35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0E4394" w:rsidRDefault="000E4394" w:rsidP="000E4394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имеют право  пользоваться в порядке, установленном Уставом колледжа, правилами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колледжа, имеющееся в колледже нормативной, учебной, методической документацией по вопросам профессиональной деятельности, библиотеками, информационным фондом. </w:t>
      </w:r>
    </w:p>
    <w:p w:rsidR="000E4394" w:rsidRPr="009A6D02" w:rsidRDefault="007417DD" w:rsidP="000E4394">
      <w:pPr>
        <w:pStyle w:val="page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E4394" w:rsidRPr="009A6D02">
        <w:rPr>
          <w:rFonts w:ascii="Times New Roman" w:hAnsi="Times New Roman"/>
          <w:sz w:val="24"/>
          <w:szCs w:val="24"/>
        </w:rPr>
        <w:t>8. Оценка  уровня знаний обучающихся производится по результатам текущего и/или итогового контроля знаний. Формы контроля успеваемости учащихся  регламентируются учебным планом.</w:t>
      </w:r>
    </w:p>
    <w:p w:rsidR="000E4394" w:rsidRDefault="007417DD" w:rsidP="000E4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0E4394" w:rsidRPr="009A6D02">
        <w:rPr>
          <w:rFonts w:ascii="Times New Roman" w:hAnsi="Times New Roman"/>
          <w:sz w:val="24"/>
          <w:szCs w:val="24"/>
        </w:rPr>
        <w:t>.</w:t>
      </w:r>
      <w:r w:rsidR="000E4394">
        <w:rPr>
          <w:rFonts w:ascii="Times New Roman" w:hAnsi="Times New Roman"/>
          <w:sz w:val="24"/>
          <w:szCs w:val="24"/>
        </w:rPr>
        <w:t xml:space="preserve"> По результатам освоения общеразвивающей образовательной программы выдается документ установленного колледжем образца.</w:t>
      </w:r>
    </w:p>
    <w:p w:rsidR="007833DC" w:rsidRDefault="007833DC" w:rsidP="00783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Учащийся  отчисляется в связи с окончанием   обучения, а также по другим основаниям  в соответствии с Федеральным законом от 29 декабря 2012 г. №273-ФЗ  «Об образовании в Российской Федерации», Уставом колледжа,  локальными нормативными актами </w:t>
      </w:r>
      <w:r w:rsidRPr="006350C1">
        <w:rPr>
          <w:rFonts w:ascii="Times New Roman" w:hAnsi="Times New Roman"/>
          <w:sz w:val="24"/>
          <w:szCs w:val="24"/>
        </w:rPr>
        <w:t>колледжа, регламентирующими порядок оформления возникновения, приостановления и прекращения образовательных отношений между колледжем и обучающимися и (или) родителями (законными представителями) несовершеннолетних обучающихся, порядок отчисления, перевода, восстановления, и  договором</w:t>
      </w:r>
      <w:proofErr w:type="gramEnd"/>
      <w:r w:rsidRPr="006350C1">
        <w:rPr>
          <w:rFonts w:ascii="Times New Roman" w:hAnsi="Times New Roman"/>
          <w:sz w:val="24"/>
          <w:szCs w:val="24"/>
        </w:rPr>
        <w:t xml:space="preserve"> об оказании платных образовательных услугах.</w:t>
      </w:r>
    </w:p>
    <w:p w:rsidR="000E4394" w:rsidRPr="006350C1" w:rsidRDefault="000E4394" w:rsidP="00027F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0E4394" w:rsidRPr="006350C1" w:rsidSect="00EE15BE">
      <w:footerReference w:type="default" r:id="rId10"/>
      <w:pgSz w:w="11906" w:h="16838"/>
      <w:pgMar w:top="568" w:right="707" w:bottom="568" w:left="1276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E0" w:rsidRDefault="00CC63E0" w:rsidP="000E382B">
      <w:pPr>
        <w:spacing w:after="0" w:line="240" w:lineRule="auto"/>
      </w:pPr>
      <w:r>
        <w:separator/>
      </w:r>
    </w:p>
  </w:endnote>
  <w:endnote w:type="continuationSeparator" w:id="0">
    <w:p w:rsidR="00CC63E0" w:rsidRDefault="00CC63E0" w:rsidP="000E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E7" w:rsidRDefault="00CC63E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9AC">
      <w:rPr>
        <w:noProof/>
      </w:rPr>
      <w:t>2</w:t>
    </w:r>
    <w:r>
      <w:rPr>
        <w:noProof/>
      </w:rPr>
      <w:fldChar w:fldCharType="end"/>
    </w:r>
  </w:p>
  <w:p w:rsidR="00DB52E7" w:rsidRDefault="00DB5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E0" w:rsidRDefault="00CC63E0" w:rsidP="000E382B">
      <w:pPr>
        <w:spacing w:after="0" w:line="240" w:lineRule="auto"/>
      </w:pPr>
      <w:r>
        <w:separator/>
      </w:r>
    </w:p>
  </w:footnote>
  <w:footnote w:type="continuationSeparator" w:id="0">
    <w:p w:rsidR="00CC63E0" w:rsidRDefault="00CC63E0" w:rsidP="000E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0080"/>
    <w:multiLevelType w:val="multilevel"/>
    <w:tmpl w:val="CEE24D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E82041"/>
    <w:multiLevelType w:val="multilevel"/>
    <w:tmpl w:val="0E0642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595F56"/>
    <w:multiLevelType w:val="multilevel"/>
    <w:tmpl w:val="52D4F65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B10"/>
    <w:rsid w:val="00000BFB"/>
    <w:rsid w:val="00024F14"/>
    <w:rsid w:val="0002536B"/>
    <w:rsid w:val="000264F3"/>
    <w:rsid w:val="00027F8D"/>
    <w:rsid w:val="00031082"/>
    <w:rsid w:val="0003154B"/>
    <w:rsid w:val="00033329"/>
    <w:rsid w:val="00033CEB"/>
    <w:rsid w:val="00034C49"/>
    <w:rsid w:val="0004269C"/>
    <w:rsid w:val="00045A87"/>
    <w:rsid w:val="00045D86"/>
    <w:rsid w:val="00047808"/>
    <w:rsid w:val="000511EF"/>
    <w:rsid w:val="000540BE"/>
    <w:rsid w:val="00054719"/>
    <w:rsid w:val="00061011"/>
    <w:rsid w:val="000670FC"/>
    <w:rsid w:val="0006718F"/>
    <w:rsid w:val="00076C5D"/>
    <w:rsid w:val="00081848"/>
    <w:rsid w:val="00082801"/>
    <w:rsid w:val="00083FCE"/>
    <w:rsid w:val="0008546C"/>
    <w:rsid w:val="00093CA9"/>
    <w:rsid w:val="000A1654"/>
    <w:rsid w:val="000B5D19"/>
    <w:rsid w:val="000C65AB"/>
    <w:rsid w:val="000D2371"/>
    <w:rsid w:val="000E065B"/>
    <w:rsid w:val="000E2378"/>
    <w:rsid w:val="000E360F"/>
    <w:rsid w:val="000E382B"/>
    <w:rsid w:val="000E4394"/>
    <w:rsid w:val="000E4AA3"/>
    <w:rsid w:val="000E72E3"/>
    <w:rsid w:val="000F26B4"/>
    <w:rsid w:val="000F6B9D"/>
    <w:rsid w:val="00103CBC"/>
    <w:rsid w:val="001056F6"/>
    <w:rsid w:val="00107AD5"/>
    <w:rsid w:val="001128EC"/>
    <w:rsid w:val="001159C9"/>
    <w:rsid w:val="001225BE"/>
    <w:rsid w:val="00122E02"/>
    <w:rsid w:val="00132DED"/>
    <w:rsid w:val="00132E18"/>
    <w:rsid w:val="00136B62"/>
    <w:rsid w:val="00137FEE"/>
    <w:rsid w:val="00143737"/>
    <w:rsid w:val="00151DE7"/>
    <w:rsid w:val="001561FB"/>
    <w:rsid w:val="00157BFD"/>
    <w:rsid w:val="00172D70"/>
    <w:rsid w:val="0017541E"/>
    <w:rsid w:val="0018313C"/>
    <w:rsid w:val="00183728"/>
    <w:rsid w:val="00185F70"/>
    <w:rsid w:val="0018601E"/>
    <w:rsid w:val="00187F75"/>
    <w:rsid w:val="0019150B"/>
    <w:rsid w:val="00196CEF"/>
    <w:rsid w:val="001A3497"/>
    <w:rsid w:val="001A49F4"/>
    <w:rsid w:val="001A65F2"/>
    <w:rsid w:val="001B6CD8"/>
    <w:rsid w:val="001C140B"/>
    <w:rsid w:val="001C39B2"/>
    <w:rsid w:val="001D5ED7"/>
    <w:rsid w:val="001D6B4E"/>
    <w:rsid w:val="001D72A0"/>
    <w:rsid w:val="001E0BBC"/>
    <w:rsid w:val="001E221E"/>
    <w:rsid w:val="001F4934"/>
    <w:rsid w:val="001F741E"/>
    <w:rsid w:val="00205DE1"/>
    <w:rsid w:val="002066B1"/>
    <w:rsid w:val="0020740D"/>
    <w:rsid w:val="00207EAF"/>
    <w:rsid w:val="00212223"/>
    <w:rsid w:val="0021248E"/>
    <w:rsid w:val="002141FC"/>
    <w:rsid w:val="002173A7"/>
    <w:rsid w:val="00217427"/>
    <w:rsid w:val="00222772"/>
    <w:rsid w:val="0022376C"/>
    <w:rsid w:val="00223A70"/>
    <w:rsid w:val="00227B84"/>
    <w:rsid w:val="00234E1C"/>
    <w:rsid w:val="002358C0"/>
    <w:rsid w:val="002372F9"/>
    <w:rsid w:val="002510DE"/>
    <w:rsid w:val="00257FBA"/>
    <w:rsid w:val="002618D6"/>
    <w:rsid w:val="0027441B"/>
    <w:rsid w:val="00277671"/>
    <w:rsid w:val="00280649"/>
    <w:rsid w:val="00282AD5"/>
    <w:rsid w:val="00282AF2"/>
    <w:rsid w:val="00284948"/>
    <w:rsid w:val="002879AC"/>
    <w:rsid w:val="00297393"/>
    <w:rsid w:val="002A1C38"/>
    <w:rsid w:val="002A1F15"/>
    <w:rsid w:val="002A3666"/>
    <w:rsid w:val="002A45C2"/>
    <w:rsid w:val="002A7A53"/>
    <w:rsid w:val="002A7AD8"/>
    <w:rsid w:val="002B12B6"/>
    <w:rsid w:val="002B19DE"/>
    <w:rsid w:val="002B5EAB"/>
    <w:rsid w:val="002B6503"/>
    <w:rsid w:val="002B7754"/>
    <w:rsid w:val="002B7CA9"/>
    <w:rsid w:val="002C16DF"/>
    <w:rsid w:val="002C3DE2"/>
    <w:rsid w:val="002C5319"/>
    <w:rsid w:val="002D0B6D"/>
    <w:rsid w:val="002D3CA1"/>
    <w:rsid w:val="002D6F52"/>
    <w:rsid w:val="002E00EB"/>
    <w:rsid w:val="002F1F33"/>
    <w:rsid w:val="002F245B"/>
    <w:rsid w:val="003001D8"/>
    <w:rsid w:val="00301442"/>
    <w:rsid w:val="0030227E"/>
    <w:rsid w:val="00304B85"/>
    <w:rsid w:val="003249AC"/>
    <w:rsid w:val="00327E2D"/>
    <w:rsid w:val="00330D48"/>
    <w:rsid w:val="00332EAC"/>
    <w:rsid w:val="00355396"/>
    <w:rsid w:val="003628BC"/>
    <w:rsid w:val="00364E32"/>
    <w:rsid w:val="003671E7"/>
    <w:rsid w:val="00370BAF"/>
    <w:rsid w:val="0037244C"/>
    <w:rsid w:val="00381A18"/>
    <w:rsid w:val="00386514"/>
    <w:rsid w:val="00386EB7"/>
    <w:rsid w:val="00392699"/>
    <w:rsid w:val="003959FB"/>
    <w:rsid w:val="00395AD1"/>
    <w:rsid w:val="00396B35"/>
    <w:rsid w:val="003A23CE"/>
    <w:rsid w:val="003A7E41"/>
    <w:rsid w:val="003A7EDD"/>
    <w:rsid w:val="003B504A"/>
    <w:rsid w:val="003C3862"/>
    <w:rsid w:val="003D3583"/>
    <w:rsid w:val="003E02DD"/>
    <w:rsid w:val="003E3EE9"/>
    <w:rsid w:val="003E54F5"/>
    <w:rsid w:val="003F1E56"/>
    <w:rsid w:val="003F33E6"/>
    <w:rsid w:val="003F36D5"/>
    <w:rsid w:val="003F5376"/>
    <w:rsid w:val="004016F6"/>
    <w:rsid w:val="004106C5"/>
    <w:rsid w:val="00411494"/>
    <w:rsid w:val="004125F3"/>
    <w:rsid w:val="004201B1"/>
    <w:rsid w:val="004209A4"/>
    <w:rsid w:val="00420D65"/>
    <w:rsid w:val="00421C4B"/>
    <w:rsid w:val="00424D58"/>
    <w:rsid w:val="00425283"/>
    <w:rsid w:val="00426523"/>
    <w:rsid w:val="004337AB"/>
    <w:rsid w:val="00434E90"/>
    <w:rsid w:val="0044413E"/>
    <w:rsid w:val="00445C87"/>
    <w:rsid w:val="00454A0F"/>
    <w:rsid w:val="00464EA4"/>
    <w:rsid w:val="004667A7"/>
    <w:rsid w:val="00470693"/>
    <w:rsid w:val="0047128C"/>
    <w:rsid w:val="0047627B"/>
    <w:rsid w:val="00476867"/>
    <w:rsid w:val="00477494"/>
    <w:rsid w:val="00482377"/>
    <w:rsid w:val="0048436F"/>
    <w:rsid w:val="0048522E"/>
    <w:rsid w:val="00490B22"/>
    <w:rsid w:val="00495044"/>
    <w:rsid w:val="004971D0"/>
    <w:rsid w:val="00497B0B"/>
    <w:rsid w:val="004A1BE3"/>
    <w:rsid w:val="004A53D2"/>
    <w:rsid w:val="004A588C"/>
    <w:rsid w:val="004A7731"/>
    <w:rsid w:val="004B03B8"/>
    <w:rsid w:val="004B1050"/>
    <w:rsid w:val="004B290F"/>
    <w:rsid w:val="004B2F2E"/>
    <w:rsid w:val="004B3F65"/>
    <w:rsid w:val="004B4B89"/>
    <w:rsid w:val="004B6D1A"/>
    <w:rsid w:val="004B746A"/>
    <w:rsid w:val="004D2805"/>
    <w:rsid w:val="004D4026"/>
    <w:rsid w:val="004D545B"/>
    <w:rsid w:val="004E2C70"/>
    <w:rsid w:val="004E439E"/>
    <w:rsid w:val="004E7F74"/>
    <w:rsid w:val="004F1ED7"/>
    <w:rsid w:val="004F2D60"/>
    <w:rsid w:val="00501014"/>
    <w:rsid w:val="00504430"/>
    <w:rsid w:val="005056F5"/>
    <w:rsid w:val="00520070"/>
    <w:rsid w:val="00520FF6"/>
    <w:rsid w:val="00521572"/>
    <w:rsid w:val="00532993"/>
    <w:rsid w:val="0053349B"/>
    <w:rsid w:val="00536014"/>
    <w:rsid w:val="00536B29"/>
    <w:rsid w:val="005415CC"/>
    <w:rsid w:val="00541980"/>
    <w:rsid w:val="0054718C"/>
    <w:rsid w:val="005475EE"/>
    <w:rsid w:val="0055109B"/>
    <w:rsid w:val="00554CBC"/>
    <w:rsid w:val="00557DD7"/>
    <w:rsid w:val="00562830"/>
    <w:rsid w:val="00565F74"/>
    <w:rsid w:val="00574065"/>
    <w:rsid w:val="00577891"/>
    <w:rsid w:val="005824CC"/>
    <w:rsid w:val="00583D65"/>
    <w:rsid w:val="005864FD"/>
    <w:rsid w:val="00595331"/>
    <w:rsid w:val="00596DAE"/>
    <w:rsid w:val="005A1DB2"/>
    <w:rsid w:val="005A4402"/>
    <w:rsid w:val="005A5717"/>
    <w:rsid w:val="005A5C97"/>
    <w:rsid w:val="005B2725"/>
    <w:rsid w:val="005B4B56"/>
    <w:rsid w:val="005B5815"/>
    <w:rsid w:val="005C208E"/>
    <w:rsid w:val="005C4323"/>
    <w:rsid w:val="005D0895"/>
    <w:rsid w:val="005D2FF8"/>
    <w:rsid w:val="005D3818"/>
    <w:rsid w:val="005D798B"/>
    <w:rsid w:val="005E489C"/>
    <w:rsid w:val="005E5D35"/>
    <w:rsid w:val="005E760B"/>
    <w:rsid w:val="005F165A"/>
    <w:rsid w:val="005F6982"/>
    <w:rsid w:val="005F7892"/>
    <w:rsid w:val="00601617"/>
    <w:rsid w:val="00607430"/>
    <w:rsid w:val="006136AC"/>
    <w:rsid w:val="00614181"/>
    <w:rsid w:val="00621A31"/>
    <w:rsid w:val="00626A1C"/>
    <w:rsid w:val="006350C1"/>
    <w:rsid w:val="006353E9"/>
    <w:rsid w:val="00636721"/>
    <w:rsid w:val="00640DC2"/>
    <w:rsid w:val="0064668F"/>
    <w:rsid w:val="006539D7"/>
    <w:rsid w:val="00655ABA"/>
    <w:rsid w:val="0066036A"/>
    <w:rsid w:val="00661051"/>
    <w:rsid w:val="00661C09"/>
    <w:rsid w:val="006670C8"/>
    <w:rsid w:val="00671168"/>
    <w:rsid w:val="006712BB"/>
    <w:rsid w:val="00671803"/>
    <w:rsid w:val="00674B62"/>
    <w:rsid w:val="00682848"/>
    <w:rsid w:val="00684F97"/>
    <w:rsid w:val="006869A6"/>
    <w:rsid w:val="00686D12"/>
    <w:rsid w:val="0069140F"/>
    <w:rsid w:val="00697AD7"/>
    <w:rsid w:val="006A2932"/>
    <w:rsid w:val="006A36FF"/>
    <w:rsid w:val="006A58B4"/>
    <w:rsid w:val="006A7683"/>
    <w:rsid w:val="006B11C1"/>
    <w:rsid w:val="006B2C75"/>
    <w:rsid w:val="006B48B4"/>
    <w:rsid w:val="006B569D"/>
    <w:rsid w:val="006B7B2E"/>
    <w:rsid w:val="006C2141"/>
    <w:rsid w:val="006C2D4F"/>
    <w:rsid w:val="006C32FE"/>
    <w:rsid w:val="006C7A7F"/>
    <w:rsid w:val="006D1251"/>
    <w:rsid w:val="006E0B21"/>
    <w:rsid w:val="006E0D09"/>
    <w:rsid w:val="006E0D27"/>
    <w:rsid w:val="006F2DF5"/>
    <w:rsid w:val="0070040A"/>
    <w:rsid w:val="00700FCC"/>
    <w:rsid w:val="00705426"/>
    <w:rsid w:val="0070655A"/>
    <w:rsid w:val="00711682"/>
    <w:rsid w:val="0072081B"/>
    <w:rsid w:val="00721F0E"/>
    <w:rsid w:val="00726684"/>
    <w:rsid w:val="0072674D"/>
    <w:rsid w:val="00733112"/>
    <w:rsid w:val="00734839"/>
    <w:rsid w:val="0073599A"/>
    <w:rsid w:val="007417DD"/>
    <w:rsid w:val="00745F26"/>
    <w:rsid w:val="007463F0"/>
    <w:rsid w:val="0074645C"/>
    <w:rsid w:val="00747D00"/>
    <w:rsid w:val="007535D3"/>
    <w:rsid w:val="00756DD1"/>
    <w:rsid w:val="00756F13"/>
    <w:rsid w:val="00757F78"/>
    <w:rsid w:val="00761C50"/>
    <w:rsid w:val="00762DDB"/>
    <w:rsid w:val="00767D98"/>
    <w:rsid w:val="00773762"/>
    <w:rsid w:val="00775E3D"/>
    <w:rsid w:val="00777E2D"/>
    <w:rsid w:val="007833DC"/>
    <w:rsid w:val="007849A2"/>
    <w:rsid w:val="00785868"/>
    <w:rsid w:val="00790D2F"/>
    <w:rsid w:val="007971C7"/>
    <w:rsid w:val="007A2D57"/>
    <w:rsid w:val="007A6826"/>
    <w:rsid w:val="007A6C83"/>
    <w:rsid w:val="007B10BE"/>
    <w:rsid w:val="007B12CE"/>
    <w:rsid w:val="007B6B1B"/>
    <w:rsid w:val="007C6F15"/>
    <w:rsid w:val="007D0A9C"/>
    <w:rsid w:val="007D316C"/>
    <w:rsid w:val="007D6B40"/>
    <w:rsid w:val="007D79F0"/>
    <w:rsid w:val="007E41DE"/>
    <w:rsid w:val="007E5C7F"/>
    <w:rsid w:val="007E5F05"/>
    <w:rsid w:val="007E773B"/>
    <w:rsid w:val="007F05AF"/>
    <w:rsid w:val="007F153B"/>
    <w:rsid w:val="007F47A6"/>
    <w:rsid w:val="007F505E"/>
    <w:rsid w:val="007F754F"/>
    <w:rsid w:val="007F7BE2"/>
    <w:rsid w:val="00801043"/>
    <w:rsid w:val="00801C04"/>
    <w:rsid w:val="008128E4"/>
    <w:rsid w:val="00816DF8"/>
    <w:rsid w:val="008304DA"/>
    <w:rsid w:val="0083093F"/>
    <w:rsid w:val="00834022"/>
    <w:rsid w:val="008345EE"/>
    <w:rsid w:val="0083502C"/>
    <w:rsid w:val="008374F9"/>
    <w:rsid w:val="008376D7"/>
    <w:rsid w:val="008438E3"/>
    <w:rsid w:val="00844640"/>
    <w:rsid w:val="008458E7"/>
    <w:rsid w:val="00847AD1"/>
    <w:rsid w:val="00857B9A"/>
    <w:rsid w:val="00862CE5"/>
    <w:rsid w:val="00867143"/>
    <w:rsid w:val="008734CA"/>
    <w:rsid w:val="0088415A"/>
    <w:rsid w:val="00885D7D"/>
    <w:rsid w:val="00887F53"/>
    <w:rsid w:val="00890387"/>
    <w:rsid w:val="00890911"/>
    <w:rsid w:val="00897032"/>
    <w:rsid w:val="008A0CF7"/>
    <w:rsid w:val="008A3DFE"/>
    <w:rsid w:val="008A4280"/>
    <w:rsid w:val="008A4B36"/>
    <w:rsid w:val="008A4D5D"/>
    <w:rsid w:val="008A52BD"/>
    <w:rsid w:val="008B5B81"/>
    <w:rsid w:val="008D0486"/>
    <w:rsid w:val="008D06E1"/>
    <w:rsid w:val="008D4CAA"/>
    <w:rsid w:val="008E2F25"/>
    <w:rsid w:val="008E32AF"/>
    <w:rsid w:val="008E3875"/>
    <w:rsid w:val="008F0425"/>
    <w:rsid w:val="008F51EA"/>
    <w:rsid w:val="008F52E0"/>
    <w:rsid w:val="008F5A3B"/>
    <w:rsid w:val="00900843"/>
    <w:rsid w:val="00901894"/>
    <w:rsid w:val="00902BF4"/>
    <w:rsid w:val="00904293"/>
    <w:rsid w:val="009141BC"/>
    <w:rsid w:val="00914E8F"/>
    <w:rsid w:val="00915C0A"/>
    <w:rsid w:val="009216AA"/>
    <w:rsid w:val="009230DD"/>
    <w:rsid w:val="00923A29"/>
    <w:rsid w:val="009248BA"/>
    <w:rsid w:val="00927593"/>
    <w:rsid w:val="00937FC4"/>
    <w:rsid w:val="00946A59"/>
    <w:rsid w:val="00947429"/>
    <w:rsid w:val="00951C03"/>
    <w:rsid w:val="00953EBF"/>
    <w:rsid w:val="00956E37"/>
    <w:rsid w:val="00962535"/>
    <w:rsid w:val="00965E06"/>
    <w:rsid w:val="00966C9E"/>
    <w:rsid w:val="00971600"/>
    <w:rsid w:val="00971904"/>
    <w:rsid w:val="00973DE8"/>
    <w:rsid w:val="00981487"/>
    <w:rsid w:val="00983450"/>
    <w:rsid w:val="00983644"/>
    <w:rsid w:val="00983CC5"/>
    <w:rsid w:val="0098483A"/>
    <w:rsid w:val="009849A4"/>
    <w:rsid w:val="00984E01"/>
    <w:rsid w:val="0098575A"/>
    <w:rsid w:val="009859EA"/>
    <w:rsid w:val="00987659"/>
    <w:rsid w:val="0099146F"/>
    <w:rsid w:val="00993B74"/>
    <w:rsid w:val="00994F3B"/>
    <w:rsid w:val="009A1519"/>
    <w:rsid w:val="009A5F25"/>
    <w:rsid w:val="009A6D02"/>
    <w:rsid w:val="009A6D45"/>
    <w:rsid w:val="009A7AF0"/>
    <w:rsid w:val="009B061D"/>
    <w:rsid w:val="009C0979"/>
    <w:rsid w:val="009C4677"/>
    <w:rsid w:val="009C7992"/>
    <w:rsid w:val="009D1F60"/>
    <w:rsid w:val="009D7495"/>
    <w:rsid w:val="009D793D"/>
    <w:rsid w:val="009E1B68"/>
    <w:rsid w:val="009E72A7"/>
    <w:rsid w:val="009F3CBF"/>
    <w:rsid w:val="009F6B4C"/>
    <w:rsid w:val="00A01206"/>
    <w:rsid w:val="00A01492"/>
    <w:rsid w:val="00A0514E"/>
    <w:rsid w:val="00A0668A"/>
    <w:rsid w:val="00A07BE0"/>
    <w:rsid w:val="00A17D88"/>
    <w:rsid w:val="00A300BF"/>
    <w:rsid w:val="00A302CB"/>
    <w:rsid w:val="00A32597"/>
    <w:rsid w:val="00A35B09"/>
    <w:rsid w:val="00A35B82"/>
    <w:rsid w:val="00A40723"/>
    <w:rsid w:val="00A4520A"/>
    <w:rsid w:val="00A45D7B"/>
    <w:rsid w:val="00A6107D"/>
    <w:rsid w:val="00A610E5"/>
    <w:rsid w:val="00A61FCD"/>
    <w:rsid w:val="00A6624F"/>
    <w:rsid w:val="00A67874"/>
    <w:rsid w:val="00A71E2B"/>
    <w:rsid w:val="00A75FC7"/>
    <w:rsid w:val="00A80807"/>
    <w:rsid w:val="00A810B9"/>
    <w:rsid w:val="00A83B10"/>
    <w:rsid w:val="00A8483C"/>
    <w:rsid w:val="00A85627"/>
    <w:rsid w:val="00A86790"/>
    <w:rsid w:val="00A87962"/>
    <w:rsid w:val="00A9026C"/>
    <w:rsid w:val="00A91FD8"/>
    <w:rsid w:val="00A92AF0"/>
    <w:rsid w:val="00A9414F"/>
    <w:rsid w:val="00A94790"/>
    <w:rsid w:val="00A97761"/>
    <w:rsid w:val="00AA1CD7"/>
    <w:rsid w:val="00AA373F"/>
    <w:rsid w:val="00AB59BD"/>
    <w:rsid w:val="00AB7C0B"/>
    <w:rsid w:val="00AC157B"/>
    <w:rsid w:val="00AC64E3"/>
    <w:rsid w:val="00AD2798"/>
    <w:rsid w:val="00AD3F24"/>
    <w:rsid w:val="00AD54D9"/>
    <w:rsid w:val="00AE35EB"/>
    <w:rsid w:val="00AE4B0A"/>
    <w:rsid w:val="00AE54B5"/>
    <w:rsid w:val="00AE6AF7"/>
    <w:rsid w:val="00AF19A8"/>
    <w:rsid w:val="00AF2CC6"/>
    <w:rsid w:val="00AF560A"/>
    <w:rsid w:val="00AF5F29"/>
    <w:rsid w:val="00B03C71"/>
    <w:rsid w:val="00B05EE8"/>
    <w:rsid w:val="00B06E1B"/>
    <w:rsid w:val="00B10C3F"/>
    <w:rsid w:val="00B12A42"/>
    <w:rsid w:val="00B1410A"/>
    <w:rsid w:val="00B14826"/>
    <w:rsid w:val="00B1687B"/>
    <w:rsid w:val="00B30A9A"/>
    <w:rsid w:val="00B30E35"/>
    <w:rsid w:val="00B32863"/>
    <w:rsid w:val="00B33C89"/>
    <w:rsid w:val="00B35DE9"/>
    <w:rsid w:val="00B43510"/>
    <w:rsid w:val="00B52EBF"/>
    <w:rsid w:val="00B61090"/>
    <w:rsid w:val="00B65654"/>
    <w:rsid w:val="00B736B2"/>
    <w:rsid w:val="00B7543D"/>
    <w:rsid w:val="00B75FAF"/>
    <w:rsid w:val="00B82A20"/>
    <w:rsid w:val="00B83779"/>
    <w:rsid w:val="00B83B9F"/>
    <w:rsid w:val="00B90DE4"/>
    <w:rsid w:val="00BA2C46"/>
    <w:rsid w:val="00BB2143"/>
    <w:rsid w:val="00BB21EB"/>
    <w:rsid w:val="00BC2654"/>
    <w:rsid w:val="00BC4EB7"/>
    <w:rsid w:val="00BD0A03"/>
    <w:rsid w:val="00BD4FA8"/>
    <w:rsid w:val="00BD5361"/>
    <w:rsid w:val="00BE5872"/>
    <w:rsid w:val="00BE7239"/>
    <w:rsid w:val="00BF1F19"/>
    <w:rsid w:val="00BF298F"/>
    <w:rsid w:val="00BF4991"/>
    <w:rsid w:val="00BF655C"/>
    <w:rsid w:val="00C01444"/>
    <w:rsid w:val="00C0507D"/>
    <w:rsid w:val="00C1237E"/>
    <w:rsid w:val="00C16E2B"/>
    <w:rsid w:val="00C179BB"/>
    <w:rsid w:val="00C17D1A"/>
    <w:rsid w:val="00C20D09"/>
    <w:rsid w:val="00C21016"/>
    <w:rsid w:val="00C24DEA"/>
    <w:rsid w:val="00C24E62"/>
    <w:rsid w:val="00C259E3"/>
    <w:rsid w:val="00C25B8C"/>
    <w:rsid w:val="00C2605A"/>
    <w:rsid w:val="00C33D07"/>
    <w:rsid w:val="00C35DB4"/>
    <w:rsid w:val="00C37476"/>
    <w:rsid w:val="00C43C83"/>
    <w:rsid w:val="00C45F7F"/>
    <w:rsid w:val="00C50D67"/>
    <w:rsid w:val="00C56FE5"/>
    <w:rsid w:val="00C5761E"/>
    <w:rsid w:val="00C611FB"/>
    <w:rsid w:val="00C677F3"/>
    <w:rsid w:val="00C7655D"/>
    <w:rsid w:val="00C80599"/>
    <w:rsid w:val="00C805B4"/>
    <w:rsid w:val="00C81DAB"/>
    <w:rsid w:val="00C901CA"/>
    <w:rsid w:val="00C945FB"/>
    <w:rsid w:val="00C95401"/>
    <w:rsid w:val="00C96115"/>
    <w:rsid w:val="00C9695F"/>
    <w:rsid w:val="00CA2B72"/>
    <w:rsid w:val="00CA6D0E"/>
    <w:rsid w:val="00CA7225"/>
    <w:rsid w:val="00CB077E"/>
    <w:rsid w:val="00CB1B01"/>
    <w:rsid w:val="00CC1C10"/>
    <w:rsid w:val="00CC21A2"/>
    <w:rsid w:val="00CC4C30"/>
    <w:rsid w:val="00CC5A2D"/>
    <w:rsid w:val="00CC63E0"/>
    <w:rsid w:val="00CD027A"/>
    <w:rsid w:val="00CD2CE2"/>
    <w:rsid w:val="00CD3B05"/>
    <w:rsid w:val="00CE4129"/>
    <w:rsid w:val="00CE6114"/>
    <w:rsid w:val="00D05376"/>
    <w:rsid w:val="00D15AB4"/>
    <w:rsid w:val="00D17B74"/>
    <w:rsid w:val="00D23240"/>
    <w:rsid w:val="00D2797B"/>
    <w:rsid w:val="00D27CE5"/>
    <w:rsid w:val="00D34904"/>
    <w:rsid w:val="00D35260"/>
    <w:rsid w:val="00D36054"/>
    <w:rsid w:val="00D4093A"/>
    <w:rsid w:val="00D44FEC"/>
    <w:rsid w:val="00D51279"/>
    <w:rsid w:val="00D56BD8"/>
    <w:rsid w:val="00D56FB8"/>
    <w:rsid w:val="00D7184D"/>
    <w:rsid w:val="00D72C62"/>
    <w:rsid w:val="00D73223"/>
    <w:rsid w:val="00D737E8"/>
    <w:rsid w:val="00D73952"/>
    <w:rsid w:val="00D73C57"/>
    <w:rsid w:val="00D77581"/>
    <w:rsid w:val="00D81878"/>
    <w:rsid w:val="00D84CD4"/>
    <w:rsid w:val="00D853B5"/>
    <w:rsid w:val="00D9106C"/>
    <w:rsid w:val="00DA23F8"/>
    <w:rsid w:val="00DB2CAB"/>
    <w:rsid w:val="00DB345B"/>
    <w:rsid w:val="00DB52E7"/>
    <w:rsid w:val="00DC1F9B"/>
    <w:rsid w:val="00DD184F"/>
    <w:rsid w:val="00DD401A"/>
    <w:rsid w:val="00DD4E0B"/>
    <w:rsid w:val="00DD5356"/>
    <w:rsid w:val="00DD5F77"/>
    <w:rsid w:val="00DD6775"/>
    <w:rsid w:val="00DF125B"/>
    <w:rsid w:val="00DF28A9"/>
    <w:rsid w:val="00E01FB7"/>
    <w:rsid w:val="00E034FF"/>
    <w:rsid w:val="00E060FD"/>
    <w:rsid w:val="00E14AC5"/>
    <w:rsid w:val="00E14FD9"/>
    <w:rsid w:val="00E161AC"/>
    <w:rsid w:val="00E16E93"/>
    <w:rsid w:val="00E17C5D"/>
    <w:rsid w:val="00E216F6"/>
    <w:rsid w:val="00E3067D"/>
    <w:rsid w:val="00E31801"/>
    <w:rsid w:val="00E336C7"/>
    <w:rsid w:val="00E466F8"/>
    <w:rsid w:val="00E46AB2"/>
    <w:rsid w:val="00E51EC5"/>
    <w:rsid w:val="00E53D25"/>
    <w:rsid w:val="00E54AF5"/>
    <w:rsid w:val="00E56855"/>
    <w:rsid w:val="00E61983"/>
    <w:rsid w:val="00E75947"/>
    <w:rsid w:val="00E75D84"/>
    <w:rsid w:val="00E76D49"/>
    <w:rsid w:val="00E80F69"/>
    <w:rsid w:val="00E847C2"/>
    <w:rsid w:val="00E876D0"/>
    <w:rsid w:val="00E93956"/>
    <w:rsid w:val="00E94FD8"/>
    <w:rsid w:val="00E95C2F"/>
    <w:rsid w:val="00E96598"/>
    <w:rsid w:val="00E969A6"/>
    <w:rsid w:val="00EB1EBD"/>
    <w:rsid w:val="00EB35CB"/>
    <w:rsid w:val="00EB3FA1"/>
    <w:rsid w:val="00EB5948"/>
    <w:rsid w:val="00EB650D"/>
    <w:rsid w:val="00EB70EF"/>
    <w:rsid w:val="00EC3DD0"/>
    <w:rsid w:val="00EC4F86"/>
    <w:rsid w:val="00ED1DEB"/>
    <w:rsid w:val="00EE03FD"/>
    <w:rsid w:val="00EE0AB5"/>
    <w:rsid w:val="00EE15BE"/>
    <w:rsid w:val="00EF0E77"/>
    <w:rsid w:val="00EF28A8"/>
    <w:rsid w:val="00EF4421"/>
    <w:rsid w:val="00EF48C6"/>
    <w:rsid w:val="00EF54A8"/>
    <w:rsid w:val="00F0122C"/>
    <w:rsid w:val="00F016D3"/>
    <w:rsid w:val="00F01C3C"/>
    <w:rsid w:val="00F028B9"/>
    <w:rsid w:val="00F04E77"/>
    <w:rsid w:val="00F11A13"/>
    <w:rsid w:val="00F13F24"/>
    <w:rsid w:val="00F14FE5"/>
    <w:rsid w:val="00F254F9"/>
    <w:rsid w:val="00F34506"/>
    <w:rsid w:val="00F40CA3"/>
    <w:rsid w:val="00F41074"/>
    <w:rsid w:val="00F45694"/>
    <w:rsid w:val="00F47A3F"/>
    <w:rsid w:val="00F52916"/>
    <w:rsid w:val="00F54821"/>
    <w:rsid w:val="00F65A77"/>
    <w:rsid w:val="00F71B5E"/>
    <w:rsid w:val="00F77C87"/>
    <w:rsid w:val="00F82730"/>
    <w:rsid w:val="00F8338A"/>
    <w:rsid w:val="00F86052"/>
    <w:rsid w:val="00F90203"/>
    <w:rsid w:val="00F95E48"/>
    <w:rsid w:val="00FA2CD0"/>
    <w:rsid w:val="00FA587A"/>
    <w:rsid w:val="00FA796B"/>
    <w:rsid w:val="00FB5C41"/>
    <w:rsid w:val="00FB5D48"/>
    <w:rsid w:val="00FB6AAF"/>
    <w:rsid w:val="00FB7301"/>
    <w:rsid w:val="00FC1323"/>
    <w:rsid w:val="00FC3782"/>
    <w:rsid w:val="00FC42EA"/>
    <w:rsid w:val="00FD1933"/>
    <w:rsid w:val="00FD7CFF"/>
    <w:rsid w:val="00FE5E98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83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link w:val="10"/>
    <w:uiPriority w:val="99"/>
    <w:locked/>
    <w:rsid w:val="00A83B1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Заголовок №1 + Интервал 0 pt"/>
    <w:uiPriority w:val="99"/>
    <w:rsid w:val="00A83B10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A83B1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3B10"/>
    <w:pPr>
      <w:shd w:val="clear" w:color="auto" w:fill="FFFFFF"/>
      <w:spacing w:after="480" w:line="281" w:lineRule="exac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Основной текст1"/>
    <w:basedOn w:val="a"/>
    <w:link w:val="a3"/>
    <w:uiPriority w:val="99"/>
    <w:rsid w:val="00A83B10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E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0E382B"/>
    <w:rPr>
      <w:rFonts w:cs="Times New Roman"/>
    </w:rPr>
  </w:style>
  <w:style w:type="paragraph" w:styleId="a6">
    <w:name w:val="footer"/>
    <w:basedOn w:val="a"/>
    <w:link w:val="a7"/>
    <w:uiPriority w:val="99"/>
    <w:rsid w:val="000E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E382B"/>
    <w:rPr>
      <w:rFonts w:cs="Times New Roman"/>
    </w:rPr>
  </w:style>
  <w:style w:type="character" w:customStyle="1" w:styleId="a8">
    <w:name w:val="Цветовое выделение"/>
    <w:uiPriority w:val="99"/>
    <w:rsid w:val="00A8483C"/>
    <w:rPr>
      <w:b/>
      <w:color w:val="26282F"/>
      <w:sz w:val="26"/>
    </w:rPr>
  </w:style>
  <w:style w:type="character" w:customStyle="1" w:styleId="a9">
    <w:name w:val="Гипертекстовая ссылка"/>
    <w:uiPriority w:val="99"/>
    <w:rsid w:val="00C17D1A"/>
    <w:rPr>
      <w:rFonts w:cs="Times New Roman"/>
      <w:b/>
      <w:color w:val="106BBE"/>
      <w:sz w:val="26"/>
    </w:rPr>
  </w:style>
  <w:style w:type="paragraph" w:styleId="aa">
    <w:name w:val="List Paragraph"/>
    <w:basedOn w:val="a"/>
    <w:uiPriority w:val="99"/>
    <w:qFormat/>
    <w:rsid w:val="001128EC"/>
    <w:pPr>
      <w:ind w:left="720"/>
      <w:contextualSpacing/>
    </w:pPr>
  </w:style>
  <w:style w:type="character" w:styleId="ab">
    <w:name w:val="Hyperlink"/>
    <w:uiPriority w:val="99"/>
    <w:rsid w:val="009E72A7"/>
    <w:rPr>
      <w:rFonts w:cs="Times New Roman"/>
      <w:color w:val="0059AA"/>
      <w:u w:val="none"/>
      <w:effect w:val="none"/>
    </w:rPr>
  </w:style>
  <w:style w:type="paragraph" w:customStyle="1" w:styleId="pagetext">
    <w:name w:val="page_text"/>
    <w:basedOn w:val="a"/>
    <w:uiPriority w:val="99"/>
    <w:rsid w:val="009E72A7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19"/>
      <w:szCs w:val="19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B33C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Основной текст2"/>
    <w:basedOn w:val="a"/>
    <w:uiPriority w:val="99"/>
    <w:rsid w:val="00093CA9"/>
    <w:pPr>
      <w:shd w:val="clear" w:color="auto" w:fill="FFFFFF"/>
      <w:spacing w:before="660" w:after="120" w:line="240" w:lineRule="atLeast"/>
      <w:ind w:hanging="520"/>
      <w:jc w:val="center"/>
    </w:pPr>
    <w:rPr>
      <w:rFonts w:ascii="Times New Roman" w:hAnsi="Times New Roman"/>
      <w:spacing w:val="1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961">
          <w:marLeft w:val="0"/>
          <w:marRight w:val="0"/>
          <w:marTop w:val="637"/>
          <w:marBottom w:val="6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962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959">
          <w:marLeft w:val="0"/>
          <w:marRight w:val="0"/>
          <w:marTop w:val="637"/>
          <w:marBottom w:val="6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943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B3E0-4CAF-4D65-88B7-652749E6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Приложение № ___</vt:lpstr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№ ___</dc:title>
  <dc:subject/>
  <dc:creator>Lawyer</dc:creator>
  <cp:keywords/>
  <dc:description/>
  <cp:lastModifiedBy>Lawyer</cp:lastModifiedBy>
  <cp:revision>12</cp:revision>
  <cp:lastPrinted>2014-03-18T05:19:00Z</cp:lastPrinted>
  <dcterms:created xsi:type="dcterms:W3CDTF">2014-01-27T15:18:00Z</dcterms:created>
  <dcterms:modified xsi:type="dcterms:W3CDTF">2017-04-28T10:57:00Z</dcterms:modified>
</cp:coreProperties>
</file>